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1EB3E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3C4A7C6" wp14:editId="1A6530C5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6DD1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753EDA3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9D06E5D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4C26D20E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08554F10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C6C279" w14:textId="56AC4771" w:rsidR="006C06BD" w:rsidRPr="00A21101" w:rsidRDefault="00A21101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</w:t>
      </w:r>
      <w:r w:rsidR="00556399">
        <w:rPr>
          <w:rFonts w:ascii="Times New Roman" w:eastAsia="Times New Roman" w:hAnsi="Times New Roman" w:cs="Times New Roman"/>
          <w:sz w:val="24"/>
          <w:szCs w:val="24"/>
          <w:lang w:eastAsia="hr-HR"/>
        </w:rPr>
        <w:t>-14</w:t>
      </w:r>
      <w:r w:rsidR="006C06BD" w:rsidRPr="00A2110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231F7580" w14:textId="09FEC57A" w:rsidR="006C06BD" w:rsidRPr="00A21101" w:rsidRDefault="00A21101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6C06BD" w:rsidRPr="00A21101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08EB654D" w14:textId="7C758544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1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A21101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4999FE7C" w14:textId="77777777" w:rsidR="006C06BD" w:rsidRPr="008A0CE0" w:rsidRDefault="006C06BD" w:rsidP="006C0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46B5B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20C0982" w14:textId="1A01954E" w:rsidR="00AE659E" w:rsidRPr="00BB501D" w:rsidRDefault="00AE659E" w:rsidP="00AE659E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A21101">
        <w:rPr>
          <w:rFonts w:ascii="Arial Narrow" w:hAnsi="Arial Narrow"/>
          <w:sz w:val="24"/>
        </w:rPr>
        <w:t>21.10.2019.</w:t>
      </w:r>
      <w:r w:rsidRPr="00A21101">
        <w:rPr>
          <w:rFonts w:ascii="Arial Narrow" w:hAnsi="Arial Narrow"/>
          <w:sz w:val="24"/>
        </w:rPr>
        <w:t xml:space="preserve"> godine objavljuje</w:t>
      </w:r>
    </w:p>
    <w:p w14:paraId="018AAD7B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02E0068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FD25C84" w14:textId="5DC02AEF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540DA3">
        <w:rPr>
          <w:rFonts w:ascii="Arial Narrow" w:hAnsi="Arial Narrow"/>
          <w:b/>
          <w:sz w:val="28"/>
        </w:rPr>
        <w:t>3.1. Ulaganje u izgradnju smje</w:t>
      </w:r>
      <w:r w:rsidR="00ED1D0E">
        <w:rPr>
          <w:rFonts w:ascii="Arial Narrow" w:hAnsi="Arial Narrow"/>
          <w:b/>
          <w:sz w:val="28"/>
        </w:rPr>
        <w:t>štajnih kapaciteta</w:t>
      </w:r>
    </w:p>
    <w:p w14:paraId="043404E1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AABE5CE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F9C0746" w14:textId="0B4DCB90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</w:t>
      </w:r>
      <w:r w:rsidR="006C0B19">
        <w:rPr>
          <w:rFonts w:ascii="Arial Narrow" w:hAnsi="Arial Narrow"/>
          <w:sz w:val="24"/>
        </w:rPr>
        <w:t>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 xml:space="preserve">Programa </w:t>
      </w:r>
      <w:r w:rsidR="00AE659E">
        <w:rPr>
          <w:rFonts w:ascii="Arial Narrow" w:hAnsi="Arial Narrow"/>
          <w:sz w:val="24"/>
        </w:rPr>
        <w:t xml:space="preserve">vrijednosti iz Mjere 3. «Bespovratne potpore za razvoj turističkog sektora </w:t>
      </w:r>
      <w:r w:rsidR="00927E2C" w:rsidRPr="00927E2C">
        <w:rPr>
          <w:rFonts w:ascii="Arial Narrow" w:hAnsi="Arial Narrow"/>
          <w:sz w:val="24"/>
        </w:rPr>
        <w:t>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6FCFD06F" w14:textId="09E9B9C8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ED1D0E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127C2185" w14:textId="428700CB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62E3F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50364F66" w14:textId="77777777" w:rsidR="00AE659E" w:rsidRDefault="00AE659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F1EB412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7EEFEB1" w14:textId="6507152B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862E3F">
        <w:rPr>
          <w:rFonts w:ascii="Arial Narrow" w:hAnsi="Arial Narrow"/>
          <w:sz w:val="24"/>
        </w:rPr>
        <w:t>3</w:t>
      </w:r>
      <w:r w:rsidR="00962061">
        <w:rPr>
          <w:rFonts w:ascii="Arial Narrow" w:hAnsi="Arial Narrow"/>
          <w:sz w:val="24"/>
        </w:rPr>
        <w:t>.</w:t>
      </w:r>
      <w:r w:rsidR="00172CE7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</w:t>
      </w:r>
      <w:r w:rsidR="00862E3F">
        <w:rPr>
          <w:rFonts w:ascii="Arial Narrow" w:hAnsi="Arial Narrow"/>
          <w:sz w:val="24"/>
        </w:rPr>
        <w:t>Ulaganje u izgradnju smještajnih kapaciteta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AE659E">
        <w:rPr>
          <w:rFonts w:ascii="Arial Narrow" w:hAnsi="Arial Narrow"/>
          <w:sz w:val="24"/>
        </w:rPr>
        <w:t>povećati broj raspoloživih i aktivnih smještajnih kapaciteta na području Općine Cestica</w:t>
      </w:r>
    </w:p>
    <w:p w14:paraId="46AD9235" w14:textId="3FC5D15C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sufinanciranje </w:t>
      </w:r>
      <w:r w:rsidR="0087436E">
        <w:rPr>
          <w:rFonts w:ascii="Arial Narrow" w:hAnsi="Arial Narrow"/>
          <w:sz w:val="24"/>
        </w:rPr>
        <w:t>troškova izgradnje</w:t>
      </w:r>
      <w:r w:rsidR="00AF51DB">
        <w:rPr>
          <w:rFonts w:ascii="Arial Narrow" w:hAnsi="Arial Narrow"/>
          <w:sz w:val="24"/>
        </w:rPr>
        <w:t xml:space="preserve"> i opremanja novih te rekonstrukcije i</w:t>
      </w:r>
      <w:r w:rsidR="00EF1B2A">
        <w:rPr>
          <w:rFonts w:ascii="Arial Narrow" w:hAnsi="Arial Narrow"/>
          <w:sz w:val="24"/>
        </w:rPr>
        <w:t xml:space="preserve"> opremanja postojećih </w:t>
      </w:r>
      <w:r w:rsidR="001C3AC6">
        <w:rPr>
          <w:rFonts w:ascii="Arial Narrow" w:hAnsi="Arial Narrow"/>
          <w:sz w:val="24"/>
        </w:rPr>
        <w:t xml:space="preserve">smještajnih kapaciteta potaknuti MSP-ove na području Općine Cestica u izgradnju dodatnih potrebnih smještajnih kapaciteta i podizanje standarda </w:t>
      </w:r>
      <w:r w:rsidR="00EF1B2A">
        <w:rPr>
          <w:rFonts w:ascii="Arial Narrow" w:hAnsi="Arial Narrow"/>
          <w:sz w:val="24"/>
        </w:rPr>
        <w:t>usluge smještaja</w:t>
      </w:r>
      <w:r w:rsidR="00B94F63">
        <w:rPr>
          <w:rFonts w:ascii="Arial Narrow" w:hAnsi="Arial Narrow"/>
          <w:sz w:val="24"/>
        </w:rPr>
        <w:t xml:space="preserve"> koji će rezultirati povećanje</w:t>
      </w:r>
      <w:r w:rsidR="008C6DC3">
        <w:rPr>
          <w:rFonts w:ascii="Arial Narrow" w:hAnsi="Arial Narrow"/>
          <w:sz w:val="24"/>
        </w:rPr>
        <w:t>m</w:t>
      </w:r>
      <w:r w:rsidR="00B94F63">
        <w:rPr>
          <w:rFonts w:ascii="Arial Narrow" w:hAnsi="Arial Narrow"/>
          <w:sz w:val="24"/>
        </w:rPr>
        <w:t xml:space="preserve"> broja noćenja na području Općine Cestica. </w:t>
      </w:r>
      <w:r w:rsidR="007F3072">
        <w:rPr>
          <w:rFonts w:ascii="Arial Narrow" w:hAnsi="Arial Narrow"/>
          <w:sz w:val="24"/>
        </w:rPr>
        <w:t xml:space="preserve"> </w:t>
      </w:r>
    </w:p>
    <w:p w14:paraId="0BCEE7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612C1F5" w14:textId="2E6C1EE5" w:rsidR="002257C0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547398">
        <w:rPr>
          <w:rFonts w:ascii="Arial Narrow" w:hAnsi="Arial Narrow"/>
          <w:sz w:val="24"/>
        </w:rPr>
        <w:t xml:space="preserve"> neovisno o </w:t>
      </w:r>
      <w:r w:rsidR="003B162B">
        <w:rPr>
          <w:rFonts w:ascii="Arial Narrow" w:hAnsi="Arial Narrow"/>
          <w:sz w:val="24"/>
        </w:rPr>
        <w:t>postojećoj vrsti djelatnosti koju obavljaju</w:t>
      </w:r>
      <w:r w:rsidR="0069192F">
        <w:rPr>
          <w:rFonts w:ascii="Arial Narrow" w:hAnsi="Arial Narrow"/>
          <w:sz w:val="24"/>
        </w:rPr>
        <w:t>,</w:t>
      </w:r>
      <w:r w:rsidR="003B162B">
        <w:rPr>
          <w:rFonts w:ascii="Arial Narrow" w:hAnsi="Arial Narrow"/>
          <w:sz w:val="24"/>
        </w:rPr>
        <w:t xml:space="preserve"> uz obvezu registracije pružanja usluga smještaja</w:t>
      </w:r>
      <w:r w:rsidR="002257C0">
        <w:rPr>
          <w:rFonts w:ascii="Arial Narrow" w:hAnsi="Arial Narrow"/>
          <w:sz w:val="24"/>
        </w:rPr>
        <w:t xml:space="preserve"> na području Općine Cestica</w:t>
      </w:r>
      <w:r w:rsidR="003B162B">
        <w:rPr>
          <w:rFonts w:ascii="Arial Narrow" w:hAnsi="Arial Narrow"/>
          <w:sz w:val="24"/>
        </w:rPr>
        <w:t xml:space="preserve"> sukladno važećem zakonodavstvu</w:t>
      </w:r>
      <w:r w:rsidR="00206DE9">
        <w:rPr>
          <w:rFonts w:ascii="Arial Narrow" w:hAnsi="Arial Narrow"/>
          <w:sz w:val="24"/>
        </w:rPr>
        <w:t xml:space="preserve"> za jedan ili više prihvatljivih</w:t>
      </w:r>
      <w:r w:rsidR="00460C77">
        <w:rPr>
          <w:rFonts w:ascii="Arial Narrow" w:hAnsi="Arial Narrow"/>
          <w:sz w:val="24"/>
        </w:rPr>
        <w:t xml:space="preserve"> vrsta smještaja iz skupine</w:t>
      </w:r>
      <w:r w:rsidR="002257C0">
        <w:rPr>
          <w:rFonts w:ascii="Arial Narrow" w:hAnsi="Arial Narrow"/>
          <w:sz w:val="24"/>
        </w:rPr>
        <w:t>:</w:t>
      </w:r>
    </w:p>
    <w:p w14:paraId="1B868C3A" w14:textId="7F97B96A" w:rsidR="00356418" w:rsidRPr="002257C0" w:rsidRDefault="002257C0" w:rsidP="00607CF7">
      <w:pPr>
        <w:spacing w:line="276" w:lineRule="auto"/>
        <w:jc w:val="both"/>
        <w:rPr>
          <w:rFonts w:ascii="Arial Narrow" w:hAnsi="Arial Narrow"/>
          <w:i/>
          <w:sz w:val="24"/>
        </w:rPr>
      </w:pPr>
      <w:r w:rsidRPr="002257C0">
        <w:rPr>
          <w:rFonts w:ascii="Arial Narrow" w:hAnsi="Arial Narrow"/>
          <w:i/>
          <w:sz w:val="24"/>
        </w:rPr>
        <w:t>o</w:t>
      </w:r>
      <w:r w:rsidR="00460C77" w:rsidRPr="002257C0">
        <w:rPr>
          <w:rFonts w:ascii="Arial Narrow" w:hAnsi="Arial Narrow"/>
          <w:i/>
          <w:sz w:val="24"/>
        </w:rPr>
        <w:t>stalih ugostiteljskih objekata</w:t>
      </w:r>
      <w:r w:rsidRPr="002257C0">
        <w:rPr>
          <w:rFonts w:ascii="Arial Narrow" w:hAnsi="Arial Narrow"/>
          <w:i/>
          <w:sz w:val="24"/>
        </w:rPr>
        <w:t>:</w:t>
      </w:r>
    </w:p>
    <w:p w14:paraId="7412A660" w14:textId="28DE3EB7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Soba</w:t>
      </w:r>
    </w:p>
    <w:p w14:paraId="7118C07A" w14:textId="0FABCB86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Apartman</w:t>
      </w:r>
    </w:p>
    <w:p w14:paraId="4CAB9D42" w14:textId="4928BAEE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Studio apartman</w:t>
      </w:r>
    </w:p>
    <w:p w14:paraId="3A9810C2" w14:textId="35F109D3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4. Kuća za odmor</w:t>
      </w:r>
    </w:p>
    <w:p w14:paraId="7B12ACDB" w14:textId="5FFFAF1E" w:rsidR="00460C77" w:rsidRDefault="00460C77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 Odmaralište za djecu</w:t>
      </w:r>
    </w:p>
    <w:p w14:paraId="6EEE0BF4" w14:textId="4152AF23" w:rsidR="00460C77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Hostel</w:t>
      </w:r>
    </w:p>
    <w:p w14:paraId="1C15B8BE" w14:textId="0DC4D0CA" w:rsidR="003C3B53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7. Planinarski dom</w:t>
      </w:r>
    </w:p>
    <w:p w14:paraId="528A8EA1" w14:textId="37CFE6D1" w:rsidR="003C3B53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8. Lovački dom</w:t>
      </w:r>
    </w:p>
    <w:p w14:paraId="3DD6B139" w14:textId="181A7062" w:rsidR="003C3B53" w:rsidRDefault="003C3B53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9. Objekt za robinzonski smješ</w:t>
      </w:r>
      <w:r w:rsidR="003C3B50">
        <w:rPr>
          <w:rFonts w:ascii="Arial Narrow" w:hAnsi="Arial Narrow"/>
          <w:sz w:val="24"/>
        </w:rPr>
        <w:t>taj</w:t>
      </w:r>
    </w:p>
    <w:p w14:paraId="4956134D" w14:textId="77777777" w:rsidR="00FC08AA" w:rsidRDefault="00FC08AA" w:rsidP="00FC08AA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665730E" w14:textId="645DD945" w:rsidR="003C3B53" w:rsidRPr="00EF3C1D" w:rsidRDefault="003C3B53" w:rsidP="00607CF7">
      <w:pPr>
        <w:spacing w:line="276" w:lineRule="auto"/>
        <w:jc w:val="both"/>
        <w:rPr>
          <w:rFonts w:ascii="Arial Narrow" w:hAnsi="Arial Narrow"/>
          <w:i/>
          <w:sz w:val="24"/>
        </w:rPr>
      </w:pPr>
      <w:r w:rsidRPr="00EF3C1D">
        <w:rPr>
          <w:rFonts w:ascii="Arial Narrow" w:hAnsi="Arial Narrow"/>
          <w:i/>
          <w:sz w:val="24"/>
        </w:rPr>
        <w:t xml:space="preserve">i/ili jedan ili više prihvatljivih vrsta smještaja iz skupine </w:t>
      </w:r>
      <w:r w:rsidR="00257BD1" w:rsidRPr="00EF3C1D">
        <w:rPr>
          <w:rFonts w:ascii="Arial Narrow" w:hAnsi="Arial Narrow"/>
          <w:i/>
          <w:sz w:val="24"/>
        </w:rPr>
        <w:t>ugostiteljskih objekata:</w:t>
      </w:r>
    </w:p>
    <w:p w14:paraId="6C817FCB" w14:textId="18BDDC7B" w:rsidR="009E2552" w:rsidRDefault="009E255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</w:t>
      </w:r>
      <w:proofErr w:type="spellStart"/>
      <w:r w:rsidR="00F047A2">
        <w:rPr>
          <w:rFonts w:ascii="Arial Narrow" w:hAnsi="Arial Narrow"/>
          <w:sz w:val="24"/>
        </w:rPr>
        <w:t>Aparthotel</w:t>
      </w:r>
      <w:proofErr w:type="spellEnd"/>
    </w:p>
    <w:p w14:paraId="46C007DE" w14:textId="21277A03" w:rsidR="00F047A2" w:rsidRDefault="00F047A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 w:rsidR="007876B8">
        <w:rPr>
          <w:rFonts w:ascii="Arial Narrow" w:hAnsi="Arial Narrow"/>
          <w:sz w:val="24"/>
        </w:rPr>
        <w:t>Apartmansko naselje</w:t>
      </w:r>
    </w:p>
    <w:p w14:paraId="02808455" w14:textId="0D49AC8F" w:rsidR="007876B8" w:rsidRDefault="007876B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Motel</w:t>
      </w:r>
    </w:p>
    <w:p w14:paraId="5E6DA3DE" w14:textId="4B155FBF" w:rsidR="007876B8" w:rsidRDefault="007876B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4. </w:t>
      </w:r>
      <w:r w:rsidR="009F010F">
        <w:rPr>
          <w:rFonts w:ascii="Arial Narrow" w:hAnsi="Arial Narrow"/>
          <w:sz w:val="24"/>
        </w:rPr>
        <w:t>Pansion</w:t>
      </w:r>
    </w:p>
    <w:p w14:paraId="0E06EEBE" w14:textId="4F9B5D02" w:rsidR="009F010F" w:rsidRDefault="009F010F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 </w:t>
      </w:r>
      <w:r w:rsidR="00AC2A48">
        <w:rPr>
          <w:rFonts w:ascii="Arial Narrow" w:hAnsi="Arial Narrow"/>
          <w:sz w:val="24"/>
        </w:rPr>
        <w:t>Kamp</w:t>
      </w:r>
    </w:p>
    <w:p w14:paraId="164BF8A3" w14:textId="5B401A02" w:rsidR="009F2518" w:rsidRDefault="009F251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Apartman</w:t>
      </w:r>
    </w:p>
    <w:p w14:paraId="4532A4C7" w14:textId="442D7FE6" w:rsidR="009F2518" w:rsidRDefault="009F2518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7. Prenoćište</w:t>
      </w:r>
    </w:p>
    <w:p w14:paraId="20906808" w14:textId="77777777" w:rsidR="00FC08AA" w:rsidRDefault="00FC08AA" w:rsidP="00FC08AA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18A7299B" w14:textId="4FEDE919" w:rsidR="00B310A3" w:rsidRPr="00EF3C1D" w:rsidRDefault="00B310A3" w:rsidP="00607CF7">
      <w:pPr>
        <w:spacing w:line="276" w:lineRule="auto"/>
        <w:jc w:val="both"/>
        <w:rPr>
          <w:rFonts w:ascii="Arial Narrow" w:hAnsi="Arial Narrow"/>
          <w:i/>
          <w:sz w:val="24"/>
        </w:rPr>
      </w:pPr>
      <w:r w:rsidRPr="00EF3C1D">
        <w:rPr>
          <w:rFonts w:ascii="Arial Narrow" w:hAnsi="Arial Narrow"/>
          <w:i/>
          <w:sz w:val="24"/>
        </w:rPr>
        <w:t xml:space="preserve">i/ili jedan ili više prihvatljivih vrsta smještaja iz </w:t>
      </w:r>
      <w:r w:rsidR="00994681" w:rsidRPr="00EF3C1D">
        <w:rPr>
          <w:rFonts w:ascii="Arial Narrow" w:hAnsi="Arial Narrow"/>
          <w:i/>
          <w:sz w:val="24"/>
        </w:rPr>
        <w:t>skupine ugostiteljskih usluga na obiteljskom poljoprivrednom gospodarstvu:</w:t>
      </w:r>
    </w:p>
    <w:p w14:paraId="7514573E" w14:textId="2A38CD26" w:rsidR="00994681" w:rsidRDefault="00F431F5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Soba</w:t>
      </w:r>
    </w:p>
    <w:p w14:paraId="60230611" w14:textId="55ED9764" w:rsidR="00680082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Apartman</w:t>
      </w:r>
    </w:p>
    <w:p w14:paraId="16D5A9C1" w14:textId="10D1B87D" w:rsidR="00680082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Ruralna kuća za odmor</w:t>
      </w:r>
    </w:p>
    <w:p w14:paraId="589F4204" w14:textId="2F791ED1" w:rsidR="00680082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4. Kamp </w:t>
      </w:r>
    </w:p>
    <w:p w14:paraId="7148BF03" w14:textId="1F51097F" w:rsidR="00FC08AA" w:rsidRDefault="00680082" w:rsidP="00FC08AA">
      <w:p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 Kamp odmorište</w:t>
      </w:r>
    </w:p>
    <w:p w14:paraId="0FD74237" w14:textId="6CCA1936" w:rsidR="00EF3C1D" w:rsidRDefault="00EF3C1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Korisnici potpore po </w:t>
      </w:r>
      <w:r w:rsidR="00A030ED">
        <w:rPr>
          <w:rFonts w:ascii="Arial Narrow" w:hAnsi="Arial Narrow"/>
          <w:sz w:val="24"/>
        </w:rPr>
        <w:t>ovom pozivu su i obiteljska poljoprivredna gospodarstva (OPG), obrti, mikro, mala i srednja trgovačka društva registrirana za pružanje usluga smještaja</w:t>
      </w:r>
      <w:r w:rsidR="007D4EF9">
        <w:rPr>
          <w:rFonts w:ascii="Arial Narrow" w:hAnsi="Arial Narrow"/>
          <w:sz w:val="24"/>
        </w:rPr>
        <w:t xml:space="preserve"> na području Općine Cestica</w:t>
      </w:r>
      <w:r w:rsidR="00A030ED">
        <w:rPr>
          <w:rFonts w:ascii="Arial Narrow" w:hAnsi="Arial Narrow"/>
          <w:sz w:val="24"/>
        </w:rPr>
        <w:t xml:space="preserve"> u n</w:t>
      </w:r>
      <w:r w:rsidR="00FC08AA">
        <w:rPr>
          <w:rFonts w:ascii="Arial Narrow" w:hAnsi="Arial Narrow"/>
          <w:sz w:val="24"/>
        </w:rPr>
        <w:t xml:space="preserve">ekoj od navedenih skupina a </w:t>
      </w:r>
      <w:r w:rsidR="002257C0">
        <w:rPr>
          <w:rFonts w:ascii="Arial Narrow" w:hAnsi="Arial Narrow"/>
          <w:sz w:val="24"/>
        </w:rPr>
        <w:t>koja ulažu u</w:t>
      </w:r>
      <w:r w:rsidR="00FC08AA">
        <w:rPr>
          <w:rFonts w:ascii="Arial Narrow" w:hAnsi="Arial Narrow"/>
          <w:sz w:val="24"/>
        </w:rPr>
        <w:t xml:space="preserve"> </w:t>
      </w:r>
      <w:r w:rsidR="00957AD5">
        <w:rPr>
          <w:rFonts w:ascii="Arial Narrow" w:hAnsi="Arial Narrow"/>
          <w:sz w:val="24"/>
        </w:rPr>
        <w:t>povećanje</w:t>
      </w:r>
      <w:r w:rsidR="00FC08AA">
        <w:rPr>
          <w:rFonts w:ascii="Arial Narrow" w:hAnsi="Arial Narrow"/>
          <w:sz w:val="24"/>
        </w:rPr>
        <w:t xml:space="preserve"> smještajnih kapaciteta ili unaprjeđenj</w:t>
      </w:r>
      <w:r w:rsidR="00957AD5">
        <w:rPr>
          <w:rFonts w:ascii="Arial Narrow" w:hAnsi="Arial Narrow"/>
          <w:sz w:val="24"/>
        </w:rPr>
        <w:t>e</w:t>
      </w:r>
      <w:r w:rsidR="00FC08AA">
        <w:rPr>
          <w:rFonts w:ascii="Arial Narrow" w:hAnsi="Arial Narrow"/>
          <w:sz w:val="24"/>
        </w:rPr>
        <w:t xml:space="preserve"> kvalitete sadržaja postojećih. </w:t>
      </w:r>
    </w:p>
    <w:p w14:paraId="13BE445F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2857AF39" w14:textId="3D3F9E74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46E9D8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42A3CD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36BDAD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4BB75DC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54961FF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E55442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824B548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bookmarkEnd w:id="1"/>
    <w:p w14:paraId="3E37BEC4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7B9E402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D11A1BB" w14:textId="4E0CCED5" w:rsidR="002B20BF" w:rsidRPr="004F487E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AE659E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7847D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>.</w:t>
      </w:r>
      <w:r w:rsidR="007A2725">
        <w:rPr>
          <w:rFonts w:ascii="Arial Narrow" w:hAnsi="Arial Narrow"/>
          <w:sz w:val="24"/>
        </w:rPr>
        <w:t>1</w:t>
      </w:r>
      <w:r w:rsidR="00BC600F">
        <w:rPr>
          <w:rFonts w:ascii="Arial Narrow" w:hAnsi="Arial Narrow"/>
          <w:sz w:val="24"/>
        </w:rPr>
        <w:t xml:space="preserve">. </w:t>
      </w:r>
      <w:r w:rsidR="007847D1">
        <w:rPr>
          <w:rFonts w:ascii="Arial Narrow" w:hAnsi="Arial Narrow"/>
          <w:sz w:val="24"/>
        </w:rPr>
        <w:t>Ulaganja u izgradnju smještajnih kapaciteta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702516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</w:t>
      </w:r>
      <w:r w:rsidR="00C7486A">
        <w:rPr>
          <w:rFonts w:ascii="Arial Narrow" w:hAnsi="Arial Narrow"/>
          <w:sz w:val="24"/>
        </w:rPr>
        <w:t>11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C7486A">
        <w:rPr>
          <w:rFonts w:ascii="Arial Narrow" w:hAnsi="Arial Narrow"/>
          <w:sz w:val="24"/>
        </w:rPr>
        <w:t>turizma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C7486A">
        <w:rPr>
          <w:rFonts w:ascii="Arial Narrow" w:hAnsi="Arial Narrow"/>
          <w:sz w:val="24"/>
        </w:rPr>
        <w:t>6</w:t>
      </w:r>
      <w:r w:rsidR="00BC600F" w:rsidRPr="00BC600F">
        <w:rPr>
          <w:rFonts w:ascii="Arial Narrow" w:hAnsi="Arial Narrow"/>
          <w:sz w:val="24"/>
        </w:rPr>
        <w:t>0.000,00 kn.</w:t>
      </w:r>
      <w:r w:rsidR="00AE659E">
        <w:rPr>
          <w:rFonts w:ascii="Arial Narrow" w:hAnsi="Arial Narrow"/>
          <w:sz w:val="24"/>
        </w:rPr>
        <w:t xml:space="preserve"> </w:t>
      </w:r>
      <w:r w:rsidR="002B20BF">
        <w:rPr>
          <w:rFonts w:ascii="Arial Narrow" w:hAnsi="Arial Narrow"/>
          <w:sz w:val="24"/>
        </w:rPr>
        <w:t>Potpore će se dodjeljivati do iskorištenja planiranih proračunskih sredstava za 201</w:t>
      </w:r>
      <w:r w:rsidR="00AE659E">
        <w:rPr>
          <w:rFonts w:ascii="Arial Narrow" w:hAnsi="Arial Narrow"/>
          <w:sz w:val="24"/>
        </w:rPr>
        <w:t>9</w:t>
      </w:r>
      <w:r w:rsidR="002B20BF"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787647A4" w14:textId="07684860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C7486A">
        <w:rPr>
          <w:rFonts w:ascii="Arial Narrow" w:hAnsi="Arial Narrow"/>
          <w:sz w:val="24"/>
        </w:rPr>
        <w:t>3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696AED2A" w14:textId="2129C3F5" w:rsidR="002B20BF" w:rsidRDefault="00AE659E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AE659E">
        <w:rPr>
          <w:rFonts w:ascii="Arial Narrow" w:hAnsi="Arial Narrow"/>
          <w:sz w:val="24"/>
        </w:rPr>
        <w:t xml:space="preserve">Korisnik u proračunskom razdoblju za 2019. godinu po ovom Javnom pozivu </w:t>
      </w:r>
      <w:r w:rsidRPr="00AE659E">
        <w:rPr>
          <w:rFonts w:ascii="Arial Narrow" w:hAnsi="Arial Narrow"/>
          <w:b/>
          <w:sz w:val="24"/>
        </w:rPr>
        <w:t xml:space="preserve">može podnijeti </w:t>
      </w:r>
      <w:r>
        <w:rPr>
          <w:rFonts w:ascii="Arial Narrow" w:hAnsi="Arial Narrow"/>
          <w:b/>
          <w:sz w:val="24"/>
        </w:rPr>
        <w:t>više prijava</w:t>
      </w:r>
      <w:r w:rsidRPr="00AE659E">
        <w:rPr>
          <w:rFonts w:ascii="Arial Narrow" w:hAnsi="Arial Narrow"/>
          <w:b/>
          <w:sz w:val="24"/>
        </w:rPr>
        <w:t xml:space="preserve"> </w:t>
      </w:r>
      <w:r w:rsidRPr="00AE659E">
        <w:rPr>
          <w:rFonts w:ascii="Arial Narrow" w:hAnsi="Arial Narrow"/>
          <w:sz w:val="24"/>
        </w:rPr>
        <w:t xml:space="preserve">pri čemu ukupni iznos dodijeljenih bespovratnih sredstava ne može premašivati iznos od </w:t>
      </w:r>
      <w:r>
        <w:rPr>
          <w:rFonts w:ascii="Arial Narrow" w:hAnsi="Arial Narrow"/>
          <w:sz w:val="24"/>
        </w:rPr>
        <w:t>3</w:t>
      </w:r>
      <w:r w:rsidRPr="00AE659E">
        <w:rPr>
          <w:rFonts w:ascii="Arial Narrow" w:hAnsi="Arial Narrow"/>
          <w:sz w:val="24"/>
        </w:rPr>
        <w:t xml:space="preserve">0.000,00 kn po korisniku u jednoj proračunskoj godini. </w:t>
      </w:r>
      <w:r w:rsidR="00607CF7">
        <w:rPr>
          <w:rFonts w:ascii="Arial Narrow" w:hAnsi="Arial Narrow"/>
          <w:sz w:val="24"/>
        </w:rPr>
        <w:t xml:space="preserve">Maksimalni intenzitet potpore koje korisnik može ostvariti iznosi </w:t>
      </w:r>
      <w:r w:rsidR="00E03D97">
        <w:rPr>
          <w:rFonts w:ascii="Arial Narrow" w:hAnsi="Arial Narrow"/>
          <w:sz w:val="24"/>
        </w:rPr>
        <w:t>50 % ukupno prihvatljivih troškova, sukladno listi prihvatljivih troškova iz točke VII.</w:t>
      </w:r>
      <w:r w:rsidR="00812B68">
        <w:rPr>
          <w:rFonts w:ascii="Arial Narrow" w:hAnsi="Arial Narrow"/>
          <w:sz w:val="24"/>
        </w:rPr>
        <w:t xml:space="preserve"> </w:t>
      </w:r>
    </w:p>
    <w:p w14:paraId="6E78549B" w14:textId="77777777" w:rsidR="00AE659E" w:rsidRPr="002E1A29" w:rsidRDefault="00AE659E" w:rsidP="00AE659E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E1A29">
        <w:rPr>
          <w:rFonts w:ascii="Arial Narrow" w:hAnsi="Arial Narrow"/>
          <w:b/>
          <w:sz w:val="24"/>
        </w:rPr>
        <w:t>Maksimalni iznos bespovratne potpore ostvaren kumulativno po više različitih mjera i/ili Podmjera Programa poticanja razvoja MSP koji se može dodijeliti jednom korisniku u toku jedne proračunske godine iznosi 40.000,00 kuna</w:t>
      </w:r>
    </w:p>
    <w:p w14:paraId="5A4F5CAD" w14:textId="721D9510" w:rsidR="00AE659E" w:rsidRDefault="00AE659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3EC885C" w14:textId="77777777" w:rsidR="00AE659E" w:rsidRDefault="00AE659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619625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lastRenderedPageBreak/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56DF5829" w14:textId="22AFEB94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</w:t>
      </w:r>
      <w:r w:rsidR="00576334">
        <w:rPr>
          <w:rFonts w:ascii="Arial Narrow" w:hAnsi="Arial Narrow"/>
          <w:sz w:val="24"/>
        </w:rPr>
        <w:t>izgradnj</w:t>
      </w:r>
      <w:r w:rsidR="00BB1318">
        <w:rPr>
          <w:rFonts w:ascii="Arial Narrow" w:hAnsi="Arial Narrow"/>
          <w:sz w:val="24"/>
        </w:rPr>
        <w:t>u</w:t>
      </w:r>
      <w:r w:rsidR="00576334">
        <w:rPr>
          <w:rFonts w:ascii="Arial Narrow" w:hAnsi="Arial Narrow"/>
          <w:sz w:val="24"/>
        </w:rPr>
        <w:t>/rekonstrukcij</w:t>
      </w:r>
      <w:r w:rsidR="00BB1318">
        <w:rPr>
          <w:rFonts w:ascii="Arial Narrow" w:hAnsi="Arial Narrow"/>
          <w:sz w:val="24"/>
        </w:rPr>
        <w:t>u</w:t>
      </w:r>
      <w:r w:rsidR="000F659A">
        <w:rPr>
          <w:rFonts w:ascii="Arial Narrow" w:hAnsi="Arial Narrow"/>
          <w:sz w:val="24"/>
        </w:rPr>
        <w:t>/uspostavu</w:t>
      </w:r>
      <w:r w:rsidR="00576334">
        <w:rPr>
          <w:rFonts w:ascii="Arial Narrow" w:hAnsi="Arial Narrow"/>
          <w:sz w:val="24"/>
        </w:rPr>
        <w:t xml:space="preserve"> i opremanj</w:t>
      </w:r>
      <w:r w:rsidR="00BB1318">
        <w:rPr>
          <w:rFonts w:ascii="Arial Narrow" w:hAnsi="Arial Narrow"/>
          <w:sz w:val="24"/>
        </w:rPr>
        <w:t>e</w:t>
      </w:r>
      <w:r w:rsidR="00576334">
        <w:rPr>
          <w:rFonts w:ascii="Arial Narrow" w:hAnsi="Arial Narrow"/>
          <w:sz w:val="24"/>
        </w:rPr>
        <w:t xml:space="preserve"> novih te povećanja korištenja standarda postojećih smještajnih objekta uz krajnji rok realizacije u</w:t>
      </w:r>
      <w:r w:rsidR="00BB1318">
        <w:rPr>
          <w:rFonts w:ascii="Arial Narrow" w:hAnsi="Arial Narrow"/>
          <w:sz w:val="24"/>
        </w:rPr>
        <w:t xml:space="preserve">laganja </w:t>
      </w:r>
      <w:r w:rsidR="0036671C">
        <w:rPr>
          <w:rFonts w:ascii="Arial Narrow" w:hAnsi="Arial Narrow"/>
          <w:sz w:val="24"/>
        </w:rPr>
        <w:t xml:space="preserve"> </w:t>
      </w:r>
      <w:r w:rsidR="00BB1318">
        <w:rPr>
          <w:rFonts w:ascii="Arial Narrow" w:hAnsi="Arial Narrow"/>
          <w:sz w:val="24"/>
        </w:rPr>
        <w:t xml:space="preserve">u roku od jedne godine od </w:t>
      </w:r>
      <w:r w:rsidR="00825F1A">
        <w:rPr>
          <w:rFonts w:ascii="Arial Narrow" w:hAnsi="Arial Narrow"/>
          <w:sz w:val="24"/>
        </w:rPr>
        <w:t>potpisa Ugovora o dodjeli sredstava.</w:t>
      </w:r>
      <w:r w:rsidR="004F487E">
        <w:rPr>
          <w:rFonts w:ascii="Arial Narrow" w:hAnsi="Arial Narrow"/>
          <w:sz w:val="24"/>
        </w:rPr>
        <w:t xml:space="preserve"> </w:t>
      </w:r>
      <w:r w:rsidR="00CC2882">
        <w:rPr>
          <w:rFonts w:ascii="Arial Narrow" w:hAnsi="Arial Narrow"/>
          <w:sz w:val="24"/>
        </w:rPr>
        <w:t>Rok realizacije projekta može se produljiti na zahtjev korisnika uz valjano obrazloženje odstupanja u rokovima provedbe projekta.</w:t>
      </w:r>
    </w:p>
    <w:p w14:paraId="7414BE9B" w14:textId="1BF76499" w:rsidR="00CC2882" w:rsidRPr="000A0544" w:rsidRDefault="004F487E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F487E">
        <w:rPr>
          <w:rFonts w:ascii="Arial Narrow" w:hAnsi="Arial Narrow"/>
          <w:sz w:val="24"/>
        </w:rPr>
        <w:t xml:space="preserve">Prihvatljivi je i retroaktivno potraživanje </w:t>
      </w:r>
      <w:r w:rsidR="0028429D">
        <w:rPr>
          <w:rFonts w:ascii="Arial Narrow" w:hAnsi="Arial Narrow"/>
          <w:sz w:val="24"/>
        </w:rPr>
        <w:t xml:space="preserve">za troškove nastale </w:t>
      </w:r>
      <w:r w:rsidR="00E918C9">
        <w:rPr>
          <w:rFonts w:ascii="Arial Narrow" w:hAnsi="Arial Narrow"/>
          <w:sz w:val="24"/>
        </w:rPr>
        <w:t>u 201</w:t>
      </w:r>
      <w:r w:rsidR="00AE659E">
        <w:rPr>
          <w:rFonts w:ascii="Arial Narrow" w:hAnsi="Arial Narrow"/>
          <w:sz w:val="24"/>
        </w:rPr>
        <w:t>9</w:t>
      </w:r>
      <w:r w:rsidR="00E918C9">
        <w:rPr>
          <w:rFonts w:ascii="Arial Narrow" w:hAnsi="Arial Narrow"/>
          <w:sz w:val="24"/>
        </w:rPr>
        <w:t>. godini uz poštivanje ostalih odredbi Javnog poziva</w:t>
      </w:r>
      <w:r w:rsidR="00AE659E">
        <w:rPr>
          <w:rFonts w:ascii="Arial Narrow" w:hAnsi="Arial Narrow"/>
          <w:sz w:val="24"/>
        </w:rPr>
        <w:t>.</w:t>
      </w:r>
    </w:p>
    <w:p w14:paraId="5145F695" w14:textId="28C11831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 xml:space="preserve">I TROŠKOVI </w:t>
      </w:r>
    </w:p>
    <w:p w14:paraId="04119C3B" w14:textId="436A377D" w:rsidR="007C411D" w:rsidRDefault="002B20BF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8351AA">
        <w:rPr>
          <w:rFonts w:ascii="Arial Narrow" w:hAnsi="Arial Narrow"/>
          <w:sz w:val="24"/>
        </w:rPr>
        <w:t xml:space="preserve">i troškovi </w:t>
      </w:r>
      <w:r w:rsidR="0068541E">
        <w:rPr>
          <w:rFonts w:ascii="Arial Narrow" w:hAnsi="Arial Narrow"/>
          <w:sz w:val="24"/>
        </w:rPr>
        <w:t>za aktivnosti</w:t>
      </w:r>
      <w:r w:rsidR="00897560">
        <w:rPr>
          <w:rFonts w:ascii="Arial Narrow" w:hAnsi="Arial Narrow"/>
          <w:sz w:val="24"/>
        </w:rPr>
        <w:t xml:space="preserve"> uspostave</w:t>
      </w:r>
      <w:r w:rsidR="005D79D1">
        <w:rPr>
          <w:rFonts w:ascii="Arial Narrow" w:hAnsi="Arial Narrow"/>
          <w:sz w:val="24"/>
        </w:rPr>
        <w:t>/</w:t>
      </w:r>
      <w:r w:rsidR="0068541E">
        <w:rPr>
          <w:rFonts w:ascii="Arial Narrow" w:hAnsi="Arial Narrow"/>
          <w:sz w:val="24"/>
        </w:rPr>
        <w:t>povećanja broja smještajnih jedinica i/ili kreveta uključuju :</w:t>
      </w:r>
      <w:r w:rsidR="007532AD">
        <w:rPr>
          <w:rFonts w:ascii="Arial Narrow" w:hAnsi="Arial Narrow"/>
          <w:sz w:val="24"/>
        </w:rPr>
        <w:t xml:space="preserve"> </w:t>
      </w:r>
    </w:p>
    <w:tbl>
      <w:tblPr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463"/>
      </w:tblGrid>
      <w:tr w:rsidR="0068541E" w:rsidRPr="007B6C87" w14:paraId="5B4EEB3D" w14:textId="77777777" w:rsidTr="00F10807">
        <w:trPr>
          <w:trHeight w:val="306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3EB4" w14:textId="62435532" w:rsidR="0068541E" w:rsidRPr="007B6C87" w:rsidRDefault="00F10807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4CDE" w14:textId="458DCC07" w:rsidR="0068541E" w:rsidRPr="007B6C87" w:rsidRDefault="0068541E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Vrsta </w:t>
            </w:r>
            <w:r w:rsidR="00F1080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prihvatljivog </w:t>
            </w: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troška</w:t>
            </w:r>
          </w:p>
        </w:tc>
      </w:tr>
      <w:tr w:rsidR="0068541E" w:rsidRPr="007B6C87" w14:paraId="23299557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04B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4FA" w14:textId="135985AB" w:rsidR="0068541E" w:rsidRPr="007B6C87" w:rsidRDefault="0068541E" w:rsidP="00A5586E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Izrada projektno tehničke dokumentacije </w:t>
            </w:r>
          </w:p>
        </w:tc>
      </w:tr>
      <w:tr w:rsidR="0068541E" w:rsidRPr="007B6C87" w14:paraId="13753469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3AA" w14:textId="77777777" w:rsidR="0068541E" w:rsidRPr="007B6C87" w:rsidRDefault="006854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80E" w14:textId="455A68B7" w:rsidR="0068541E" w:rsidRPr="007B6C87" w:rsidRDefault="00A5586E" w:rsidP="00A5586E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izgradnje/rekonstrukcije/adaptacije</w:t>
            </w:r>
            <w:r w:rsidR="00682BA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sukladno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projektantskom troškovniku ili </w:t>
            </w:r>
            <w:r w:rsidR="007B0BA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troškovniku ponude ukoliko za ulaganje nije potrebna izrada glavnog projekta</w:t>
            </w:r>
            <w:r w:rsidR="005D456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te troškovi nabave gotovih smještajnih jedinica</w:t>
            </w:r>
          </w:p>
        </w:tc>
      </w:tr>
      <w:tr w:rsidR="0068541E" w:rsidRPr="007B6C87" w14:paraId="5D6769FB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B1E" w14:textId="39EDB332" w:rsidR="0068541E" w:rsidRPr="007B6C87" w:rsidRDefault="00CD0B8F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F80" w14:textId="00398953" w:rsidR="0068541E" w:rsidRPr="007B6C87" w:rsidRDefault="00C86BC9" w:rsidP="00A5586E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opremanja </w:t>
            </w:r>
            <w:r w:rsidR="00DF7F8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namještajem i uređajima sukladno projektantskom troškovniku ili troškovniku ponude ukoliko za ulaganje nije potrebna izrada glavnog projekta</w:t>
            </w:r>
          </w:p>
        </w:tc>
      </w:tr>
      <w:tr w:rsidR="00CD0B8F" w:rsidRPr="007B6C87" w14:paraId="26ECA6C3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AD67" w14:textId="1FF4D617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45DA" w14:textId="1D77CDBA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Uređenje okoliša i opremanje vanjskom fiksnom opremom (stolovi, klupe, oprema za aktivni odmor u prirodi, dječja igrališta, sprave za vježbanje, oprema za adrenalinske parkove, zip – line</w:t>
            </w:r>
            <w:r w:rsidR="00FA601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dr.</w:t>
            </w:r>
            <w:r w:rsidR="00F62FC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CD0B8F" w:rsidRPr="007B6C87" w14:paraId="1E750883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5E48" w14:textId="5C5CEA89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C905" w14:textId="602AD49B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Izgradnja bazena,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welness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oprema</w:t>
            </w:r>
          </w:p>
        </w:tc>
      </w:tr>
      <w:tr w:rsidR="00CD0B8F" w:rsidRPr="007B6C87" w14:paraId="40163024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52F3" w14:textId="2148A7DA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E116" w14:textId="2D027464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Nabava po</w:t>
            </w:r>
            <w:r w:rsidR="004D0F9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kretne imovine u svrhu proširenja </w:t>
            </w:r>
            <w:r w:rsidR="00536C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osnovne ponude (rafting oprema, bicikli, </w:t>
            </w:r>
            <w:proofErr w:type="spellStart"/>
            <w:r w:rsidR="00754A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quad</w:t>
            </w:r>
            <w:proofErr w:type="spellEnd"/>
            <w:r w:rsidR="00754A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-ovi</w:t>
            </w:r>
            <w:r w:rsidR="0048102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druga oprema za aktivni odmor)</w:t>
            </w:r>
            <w:r w:rsidR="00754A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</w:p>
        </w:tc>
      </w:tr>
      <w:tr w:rsidR="00CD0B8F" w:rsidRPr="007B6C87" w14:paraId="1B92AC59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A853" w14:textId="15E31209" w:rsidR="00CD0B8F" w:rsidRPr="007B6C87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4A6D" w14:textId="6DFC5EAB" w:rsidR="00CD0B8F" w:rsidRPr="007B6C87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novih i unaprjeđenja postojećih web stranica i prilagodba za upotrebu na mobilnim uređajima</w:t>
            </w:r>
          </w:p>
        </w:tc>
      </w:tr>
      <w:tr w:rsidR="00CD0B8F" w:rsidRPr="007B6C87" w14:paraId="584FB325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6517" w14:textId="4AEEBD66" w:rsidR="00CD0B8F" w:rsidRDefault="00CD0B8F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007D" w14:textId="0CE7491C" w:rsidR="00CD0B8F" w:rsidRDefault="00CD0B8F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vanjskih usluga za promotivne materijale, usluge oglašavanja, izrade video priloga, troškovi oglašavanja na tražilicama za ponudu smještaja</w:t>
            </w:r>
            <w:r w:rsidR="005F022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="005F022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Booking</w:t>
            </w:r>
            <w:proofErr w:type="spellEnd"/>
            <w:r w:rsidR="005F022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="005F022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Airbnb</w:t>
            </w:r>
            <w:proofErr w:type="spellEnd"/>
            <w:r w:rsidR="005F022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dr.)</w:t>
            </w:r>
          </w:p>
        </w:tc>
      </w:tr>
      <w:tr w:rsidR="00CF274E" w:rsidRPr="007B6C87" w14:paraId="09E6EE93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03F4" w14:textId="77041BAA" w:rsidR="00CF274E" w:rsidRDefault="00CF274E" w:rsidP="00CD0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526D" w14:textId="0B741AAC" w:rsidR="00CF274E" w:rsidRDefault="00CF274E" w:rsidP="00CD0B8F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stjecanja znanja (tečajevi, seminari, edukacije) iz područja ugostiteljskih djelatnosti i turizma</w:t>
            </w:r>
          </w:p>
        </w:tc>
      </w:tr>
    </w:tbl>
    <w:p w14:paraId="305A54BF" w14:textId="3ECF82D9" w:rsidR="009467F1" w:rsidRPr="009467F1" w:rsidRDefault="009467F1" w:rsidP="009467F1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Prihvatljivi troškovi za aktivnosti povećanja</w:t>
      </w:r>
      <w:r w:rsidRPr="009467F1">
        <w:rPr>
          <w:rFonts w:ascii="Arial Narrow" w:hAnsi="Arial Narrow"/>
          <w:sz w:val="24"/>
        </w:rPr>
        <w:t xml:space="preserve"> standarda korištenja objekta, izgradnju te uspostavu dodatnih sadržaja ili usluga bez povećanja broja smještajnih jedinica i/ili kreveta</w:t>
      </w:r>
      <w:r w:rsidR="005E58F1">
        <w:rPr>
          <w:rFonts w:ascii="Arial Narrow" w:hAnsi="Arial Narrow"/>
          <w:sz w:val="24"/>
        </w:rPr>
        <w:t xml:space="preserve"> uključuju :</w:t>
      </w:r>
    </w:p>
    <w:tbl>
      <w:tblPr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463"/>
      </w:tblGrid>
      <w:tr w:rsidR="00F10807" w:rsidRPr="007B6C87" w14:paraId="19A565A9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A2DB" w14:textId="559B81F7" w:rsidR="00F10807" w:rsidRDefault="00F10807" w:rsidP="00F108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 BR.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A219" w14:textId="49D5BEEA" w:rsidR="00F10807" w:rsidRDefault="00F10807" w:rsidP="00F108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 prihvatljivog troška</w:t>
            </w:r>
          </w:p>
        </w:tc>
      </w:tr>
      <w:tr w:rsidR="005F0225" w:rsidRPr="007B6C87" w14:paraId="7876D3F1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A5BF" w14:textId="6895120F" w:rsidR="005F0225" w:rsidRPr="007B6C87" w:rsidRDefault="005F0225" w:rsidP="007025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4EE0" w14:textId="1645B0F2" w:rsidR="005F0225" w:rsidRPr="007B6C87" w:rsidRDefault="005F0225" w:rsidP="0070251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Uređenje okoliša i opremanje vanjskom fiksnom opremom (stolovi, klupe, oprema za aktivni odmor u prirodi, dječja igrališta, sprave za vježbanje, oprema za adrenalinske parkove, zip – line</w:t>
            </w:r>
            <w:r w:rsidR="008677C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dr.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5F0225" w:rsidRPr="007B6C87" w14:paraId="044D4C5F" w14:textId="77777777" w:rsidTr="002D1162">
        <w:trPr>
          <w:trHeight w:val="130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CC53" w14:textId="4BA405BF" w:rsidR="005F0225" w:rsidRPr="007B6C87" w:rsidRDefault="005F0225" w:rsidP="007025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</w:t>
            </w: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44BA" w14:textId="662B2290" w:rsidR="005F0225" w:rsidRPr="007B6C87" w:rsidRDefault="005F0225" w:rsidP="0070251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Izgradnja bazena,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welness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oprema</w:t>
            </w:r>
          </w:p>
        </w:tc>
      </w:tr>
      <w:tr w:rsidR="005F0225" w:rsidRPr="007B6C87" w14:paraId="04E76C71" w14:textId="77777777" w:rsidTr="00F10807">
        <w:trPr>
          <w:trHeight w:val="24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96D8" w14:textId="576A46AE" w:rsidR="005F0225" w:rsidRPr="007B6C87" w:rsidRDefault="005F0225" w:rsidP="007025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ABD9" w14:textId="77777777" w:rsidR="005F0225" w:rsidRPr="007B6C87" w:rsidRDefault="005F0225" w:rsidP="0070251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Nabava pokretne imovine u svrhu proširenja osnovne ponude (rafting oprema, bicikli,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quad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-ovi i druga oprema za aktivni odmor) </w:t>
            </w:r>
          </w:p>
        </w:tc>
      </w:tr>
      <w:tr w:rsidR="005F0225" w:rsidRPr="007B6C87" w14:paraId="77150152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DEE7" w14:textId="14F52B91" w:rsidR="005F0225" w:rsidRPr="007B6C87" w:rsidRDefault="005F0225" w:rsidP="007025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1212" w14:textId="77777777" w:rsidR="005F0225" w:rsidRPr="007B6C87" w:rsidRDefault="005F0225" w:rsidP="0070251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novih i unaprjeđenja postojećih web stranica i prilagodba za upotrebu na mobilnim uređajima</w:t>
            </w:r>
          </w:p>
        </w:tc>
      </w:tr>
      <w:tr w:rsidR="005F0225" w14:paraId="02444A78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9D3F" w14:textId="1C96A94F" w:rsidR="005F0225" w:rsidRDefault="005F0225" w:rsidP="007025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80D4" w14:textId="77777777" w:rsidR="005F0225" w:rsidRDefault="005F0225" w:rsidP="0070251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vanjskih usluga za promotivne materijale, usluge oglašavanja, izrade video priloga, troškovi oglašavanja na tražilicama za ponudu smještaja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Booking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Airbnb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dr.)</w:t>
            </w:r>
          </w:p>
        </w:tc>
      </w:tr>
      <w:tr w:rsidR="00CF274E" w14:paraId="23456125" w14:textId="77777777" w:rsidTr="00F10807">
        <w:trPr>
          <w:trHeight w:val="232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15FA" w14:textId="6F9EF217" w:rsidR="00CF274E" w:rsidRDefault="00CF274E" w:rsidP="007025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6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D662" w14:textId="47798530" w:rsidR="00CF274E" w:rsidRDefault="00CF274E" w:rsidP="0070251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stjecanja znanja (tečajevi, seminari, edukacije) iz područja ugostiteljskih djelatnosti i turizma</w:t>
            </w:r>
          </w:p>
        </w:tc>
      </w:tr>
    </w:tbl>
    <w:p w14:paraId="7DF9F835" w14:textId="77777777" w:rsidR="005D79D1" w:rsidRDefault="005D79D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1A4486A" w14:textId="77777777" w:rsidR="00F40501" w:rsidRPr="00CF274E" w:rsidRDefault="00860D95" w:rsidP="00607CF7">
      <w:pPr>
        <w:spacing w:line="276" w:lineRule="auto"/>
        <w:jc w:val="both"/>
        <w:rPr>
          <w:rFonts w:ascii="Arial Narrow" w:hAnsi="Arial Narrow"/>
          <w:color w:val="FF0000"/>
          <w:sz w:val="24"/>
        </w:rPr>
      </w:pPr>
      <w:r w:rsidRPr="00CF274E">
        <w:rPr>
          <w:rFonts w:ascii="Arial Narrow" w:hAnsi="Arial Narrow"/>
          <w:color w:val="FF0000"/>
          <w:sz w:val="24"/>
        </w:rPr>
        <w:t>Trošak PDV-a za korisnike kojima je PDV povrativ predstavlja neprihvatljiv trošak za financiranje.</w:t>
      </w:r>
    </w:p>
    <w:p w14:paraId="367AD79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lastRenderedPageBreak/>
        <w:t>VIII. POSTUPAK DODJELE</w:t>
      </w:r>
    </w:p>
    <w:p w14:paraId="21AE5D7E" w14:textId="0A96A86A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AE659E" w:rsidRPr="00AE659E">
        <w:rPr>
          <w:rFonts w:ascii="Arial Narrow" w:hAnsi="Arial Narrow"/>
          <w:bCs/>
          <w:sz w:val="24"/>
        </w:rPr>
        <w:t>3.1. Ulaganje u izgradnju smještajnih kapaciteta</w:t>
      </w:r>
    </w:p>
    <w:p w14:paraId="39457674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38DE0526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387867CF" w14:textId="7A2A0885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3995DDF0" w14:textId="428BBC13" w:rsidR="002F57BF" w:rsidRDefault="002F57BF" w:rsidP="002F57B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Zatvaranje Javnog poziva</w:t>
      </w:r>
    </w:p>
    <w:p w14:paraId="5E0EBE65" w14:textId="5CE88763" w:rsidR="002F57BF" w:rsidRPr="002F57BF" w:rsidRDefault="00607CF7" w:rsidP="002F57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</w:t>
      </w:r>
      <w:r w:rsidR="00BE6984">
        <w:rPr>
          <w:rFonts w:ascii="Arial Narrow" w:hAnsi="Arial Narrow"/>
          <w:sz w:val="24"/>
        </w:rPr>
        <w:t>bodovanje sukladno bodovnoj listi</w:t>
      </w:r>
    </w:p>
    <w:p w14:paraId="0FD1BD23" w14:textId="5F9EB6D5" w:rsidR="00607CF7" w:rsidRDefault="00FE3500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607CF7"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 w:rsidR="00607CF7">
        <w:rPr>
          <w:rFonts w:ascii="Arial Narrow" w:hAnsi="Arial Narrow"/>
          <w:sz w:val="24"/>
        </w:rPr>
        <w:t xml:space="preserve"> i sklapanje Ugovora s korisnikom</w:t>
      </w:r>
    </w:p>
    <w:p w14:paraId="66D8E95C" w14:textId="394ACC69" w:rsidR="00BE6984" w:rsidRDefault="00BE6984" w:rsidP="00BE69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 i pravdanje troškova</w:t>
      </w:r>
    </w:p>
    <w:p w14:paraId="7C51A12E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4603567E" w14:textId="2F654E8A" w:rsidR="00C32A86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C67BCE">
        <w:rPr>
          <w:rFonts w:ascii="Arial Narrow" w:hAnsi="Arial Narrow"/>
          <w:sz w:val="24"/>
        </w:rPr>
        <w:t>nakon zatvaranja Javnog poziva</w:t>
      </w:r>
      <w:r w:rsidR="00E74DF4">
        <w:rPr>
          <w:rFonts w:ascii="Arial Narrow" w:hAnsi="Arial Narrow"/>
          <w:sz w:val="24"/>
        </w:rPr>
        <w:t xml:space="preserve"> te se svi projektni prijedlozi rangiraju sukladno bodovnoj listi koja je sastavni dio ovog Javnog poziva</w:t>
      </w:r>
      <w:r>
        <w:rPr>
          <w:rFonts w:ascii="Arial Narrow" w:hAnsi="Arial Narrow"/>
          <w:sz w:val="24"/>
        </w:rPr>
        <w:t>.</w:t>
      </w:r>
      <w:r w:rsidR="00FB3C1A">
        <w:rPr>
          <w:rFonts w:ascii="Arial Narrow" w:hAnsi="Arial Narrow"/>
          <w:sz w:val="24"/>
        </w:rPr>
        <w:t xml:space="preserve"> </w:t>
      </w:r>
    </w:p>
    <w:p w14:paraId="2E8F0293" w14:textId="0DB1FC69" w:rsidR="00E74DF4" w:rsidRDefault="00FB3C1A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sredstava traje do iskorištenosti predviđenih sredstava </w:t>
      </w:r>
      <w:r w:rsidR="00C67BCE">
        <w:rPr>
          <w:rFonts w:ascii="Arial Narrow" w:hAnsi="Arial Narrow"/>
          <w:sz w:val="24"/>
        </w:rPr>
        <w:t xml:space="preserve">za Mjeru 3 Program poticanja razvoja MSP </w:t>
      </w:r>
      <w:r>
        <w:rPr>
          <w:rFonts w:ascii="Arial Narrow" w:hAnsi="Arial Narrow"/>
          <w:sz w:val="24"/>
        </w:rPr>
        <w:t xml:space="preserve">u proračunu za </w:t>
      </w:r>
      <w:r w:rsidR="00C31B68">
        <w:rPr>
          <w:rFonts w:ascii="Arial Narrow" w:hAnsi="Arial Narrow"/>
          <w:sz w:val="24"/>
        </w:rPr>
        <w:t>201</w:t>
      </w:r>
      <w:r w:rsidR="00702516">
        <w:rPr>
          <w:rFonts w:ascii="Arial Narrow" w:hAnsi="Arial Narrow"/>
          <w:sz w:val="24"/>
        </w:rPr>
        <w:t>9</w:t>
      </w:r>
      <w:r w:rsidR="00C31B68">
        <w:rPr>
          <w:rFonts w:ascii="Arial Narrow" w:hAnsi="Arial Narrow"/>
          <w:sz w:val="24"/>
        </w:rPr>
        <w:t>. godinu.</w:t>
      </w:r>
    </w:p>
    <w:p w14:paraId="43831B5C" w14:textId="7ADA9A5F" w:rsidR="00E74DF4" w:rsidRDefault="00E74DF4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676345">
        <w:rPr>
          <w:rFonts w:ascii="Arial Narrow" w:hAnsi="Arial Narrow"/>
          <w:sz w:val="24"/>
        </w:rPr>
        <w:t xml:space="preserve">U slučaju da dva ili više projektnih prijedloga ostvare jednak broj bodova, prednost </w:t>
      </w:r>
      <w:r w:rsidR="00FB3C1A" w:rsidRPr="00676345">
        <w:rPr>
          <w:rFonts w:ascii="Arial Narrow" w:hAnsi="Arial Narrow"/>
          <w:sz w:val="24"/>
        </w:rPr>
        <w:t xml:space="preserve">na listi </w:t>
      </w:r>
      <w:r w:rsidR="00F37539" w:rsidRPr="00676345">
        <w:rPr>
          <w:rFonts w:ascii="Arial Narrow" w:hAnsi="Arial Narrow"/>
          <w:sz w:val="24"/>
        </w:rPr>
        <w:t xml:space="preserve">daje se projektnim prijedlozima </w:t>
      </w:r>
      <w:r w:rsidR="00676345" w:rsidRPr="00676345">
        <w:rPr>
          <w:rFonts w:ascii="Arial Narrow" w:hAnsi="Arial Narrow"/>
          <w:sz w:val="24"/>
        </w:rPr>
        <w:t xml:space="preserve">koji uključuju </w:t>
      </w:r>
      <w:r w:rsidR="00CD2907">
        <w:rPr>
          <w:rFonts w:ascii="Arial Narrow" w:hAnsi="Arial Narrow"/>
          <w:sz w:val="24"/>
        </w:rPr>
        <w:t>u</w:t>
      </w:r>
      <w:r w:rsidR="00CD2907" w:rsidRPr="00CD2907">
        <w:rPr>
          <w:rFonts w:ascii="Arial Narrow" w:hAnsi="Arial Narrow"/>
          <w:sz w:val="24"/>
        </w:rPr>
        <w:t>laganje u povećanje broja smještajnih jedinica i/ili kreveta i/ili uspostavu novog</w:t>
      </w:r>
      <w:r w:rsidR="00CD2907">
        <w:rPr>
          <w:rFonts w:ascii="Arial Narrow" w:hAnsi="Arial Narrow"/>
          <w:sz w:val="24"/>
        </w:rPr>
        <w:t>. U</w:t>
      </w:r>
      <w:r w:rsidR="00D86C36">
        <w:rPr>
          <w:rFonts w:ascii="Arial Narrow" w:hAnsi="Arial Narrow"/>
          <w:sz w:val="24"/>
        </w:rPr>
        <w:t xml:space="preserve">koliko i dalje dva ili više projektnih prijedloga ostvaruju jednak broj bodova, prednost na listi daje se projektu </w:t>
      </w:r>
      <w:r w:rsidR="0029506B">
        <w:rPr>
          <w:rFonts w:ascii="Arial Narrow" w:hAnsi="Arial Narrow"/>
          <w:sz w:val="24"/>
        </w:rPr>
        <w:t>temeljem kriterija iskustva u obavljanju djelatnosti sukladno Prilogu 1 Javnog poziva.</w:t>
      </w:r>
      <w:r w:rsidR="00D86C36">
        <w:rPr>
          <w:rFonts w:ascii="Arial Narrow" w:hAnsi="Arial Narrow"/>
          <w:sz w:val="24"/>
        </w:rPr>
        <w:t xml:space="preserve"> </w:t>
      </w:r>
    </w:p>
    <w:p w14:paraId="62A16E20" w14:textId="3DD9C1CF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660AAABF" w14:textId="78DFF75D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Ukoliko se u fazi administrativne provjere utvrdi da je podnesena dokumentacija nepotpuna projektni prijedlog se u cijelosti odbacuje i prijavitelju se izdaje Obavijest o odbijanu. </w:t>
      </w:r>
    </w:p>
    <w:p w14:paraId="42455B85" w14:textId="364B0832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7F99E751" w14:textId="2B7442BD" w:rsidR="0012309D" w:rsidRPr="0012309D" w:rsidRDefault="0012309D" w:rsidP="00607CF7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12309D">
        <w:rPr>
          <w:rFonts w:ascii="Arial Narrow" w:hAnsi="Arial Narrow"/>
          <w:b/>
          <w:bCs/>
          <w:sz w:val="24"/>
        </w:rPr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</w:p>
    <w:p w14:paraId="778625A0" w14:textId="26310768" w:rsidR="0012309D" w:rsidRDefault="0012309D" w:rsidP="00607CF7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12309D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41F5E3D8" w14:textId="77777777" w:rsidR="0012309D" w:rsidRPr="0012309D" w:rsidRDefault="0012309D" w:rsidP="00607CF7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</w:p>
    <w:p w14:paraId="4EADEAF9" w14:textId="1F3850E4" w:rsidR="00D57BD5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Po završetku faze I. i faze II. </w:t>
      </w:r>
      <w:r w:rsidR="00D57BD5">
        <w:rPr>
          <w:rFonts w:ascii="Arial Narrow" w:hAnsi="Arial Narrow"/>
          <w:sz w:val="24"/>
        </w:rPr>
        <w:t xml:space="preserve">ukoliko postoje raspoloživa sredstva </w:t>
      </w:r>
      <w:r w:rsidR="0058268C">
        <w:rPr>
          <w:rFonts w:ascii="Arial Narrow" w:hAnsi="Arial Narrow"/>
          <w:sz w:val="24"/>
        </w:rPr>
        <w:t xml:space="preserve">u Podmjeri,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</w:t>
      </w:r>
      <w:r w:rsidR="0058268C">
        <w:rPr>
          <w:rFonts w:ascii="Arial Narrow" w:hAnsi="Arial Narrow"/>
          <w:sz w:val="24"/>
        </w:rPr>
        <w:t xml:space="preserve"> </w:t>
      </w:r>
      <w:r w:rsidR="000B7062" w:rsidRPr="000B7062">
        <w:rPr>
          <w:rFonts w:ascii="Arial Narrow" w:hAnsi="Arial Narrow"/>
          <w:sz w:val="24"/>
        </w:rPr>
        <w:t xml:space="preserve">Sve podnesene projektne prijave koje udovolje uvjetima javnog poziva </w:t>
      </w:r>
      <w:r w:rsidR="0094790E">
        <w:rPr>
          <w:rFonts w:ascii="Arial Narrow" w:hAnsi="Arial Narrow"/>
          <w:sz w:val="24"/>
        </w:rPr>
        <w:t xml:space="preserve">i ostvare minimalan broj bodova </w:t>
      </w:r>
      <w:r w:rsidR="000B7062" w:rsidRPr="000B7062">
        <w:rPr>
          <w:rFonts w:ascii="Arial Narrow" w:hAnsi="Arial Narrow"/>
          <w:sz w:val="24"/>
        </w:rPr>
        <w:t xml:space="preserve">do trenutka </w:t>
      </w:r>
      <w:r w:rsidR="000B7062">
        <w:rPr>
          <w:rFonts w:ascii="Arial Narrow" w:hAnsi="Arial Narrow"/>
          <w:sz w:val="24"/>
        </w:rPr>
        <w:t>zatvaranja</w:t>
      </w:r>
      <w:r w:rsidR="000B7062" w:rsidRPr="000B7062">
        <w:rPr>
          <w:rFonts w:ascii="Arial Narrow" w:hAnsi="Arial Narrow"/>
          <w:sz w:val="24"/>
        </w:rPr>
        <w:t xml:space="preserve"> poziva a za koje je u postupku dodjele izdana obavijest o nemogućnosti odobravanja zbog iskorištenosti raspoloživih sredstava nalaze se na rezervnoj listi te se </w:t>
      </w:r>
      <w:r w:rsidR="002B0FA5">
        <w:rPr>
          <w:rFonts w:ascii="Arial Narrow" w:hAnsi="Arial Narrow"/>
          <w:sz w:val="24"/>
        </w:rPr>
        <w:t>im izdaje Obavijest o prihvatljivosti sukladno utvrđenoj rang listi,</w:t>
      </w:r>
      <w:r w:rsidR="000B7062" w:rsidRPr="000B7062">
        <w:rPr>
          <w:rFonts w:ascii="Arial Narrow" w:hAnsi="Arial Narrow"/>
          <w:sz w:val="24"/>
        </w:rPr>
        <w:t xml:space="preserve"> u slučaju preraspodjele raspoloživih sredstava unutar pojedinih podmjera u sklopu mjere </w:t>
      </w:r>
      <w:r w:rsidR="004614F5">
        <w:rPr>
          <w:rFonts w:ascii="Arial Narrow" w:hAnsi="Arial Narrow"/>
          <w:sz w:val="24"/>
        </w:rPr>
        <w:t>3.</w:t>
      </w:r>
      <w:r w:rsidR="000B7062" w:rsidRPr="000B7062">
        <w:rPr>
          <w:rFonts w:ascii="Arial Narrow" w:hAnsi="Arial Narrow"/>
          <w:sz w:val="24"/>
        </w:rPr>
        <w:t xml:space="preserve"> temeljem članka 33. Programa poticanja razvoja MSP, do financijskog zaključenja proračunske godine. </w:t>
      </w:r>
    </w:p>
    <w:p w14:paraId="79D4DA00" w14:textId="13D0459C" w:rsidR="00D74C6F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načelnik Općine Cestica izdaje Odluku o dodjeli potpore </w:t>
      </w:r>
      <w:r w:rsidR="00D74C6F">
        <w:rPr>
          <w:rFonts w:ascii="Arial Narrow" w:hAnsi="Arial Narrow"/>
          <w:sz w:val="24"/>
        </w:rPr>
        <w:t xml:space="preserve"> te se </w:t>
      </w:r>
      <w:r>
        <w:rPr>
          <w:rFonts w:ascii="Arial Narrow" w:hAnsi="Arial Narrow"/>
          <w:sz w:val="24"/>
        </w:rPr>
        <w:t>korisnikom</w:t>
      </w:r>
      <w:r w:rsidR="00D74C6F">
        <w:rPr>
          <w:rFonts w:ascii="Arial Narrow" w:hAnsi="Arial Narrow"/>
          <w:sz w:val="24"/>
        </w:rPr>
        <w:t xml:space="preserve"> potpisuje Ugovor o dodjeli de minimis potpore. </w:t>
      </w:r>
    </w:p>
    <w:p w14:paraId="75BC2649" w14:textId="542FEFC9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Dodijeljena sredstva </w:t>
      </w:r>
      <w:r w:rsidR="00D57BD5">
        <w:rPr>
          <w:rFonts w:ascii="Arial Narrow" w:hAnsi="Arial Narrow"/>
          <w:sz w:val="24"/>
        </w:rPr>
        <w:t xml:space="preserve">potpore </w:t>
      </w:r>
      <w:r>
        <w:rPr>
          <w:rFonts w:ascii="Arial Narrow" w:hAnsi="Arial Narrow"/>
          <w:sz w:val="24"/>
        </w:rPr>
        <w:t>se isplaćuju</w:t>
      </w:r>
      <w:r w:rsidR="00D57BD5">
        <w:rPr>
          <w:rFonts w:ascii="Arial Narrow" w:hAnsi="Arial Narrow"/>
          <w:sz w:val="24"/>
        </w:rPr>
        <w:t xml:space="preserve"> </w:t>
      </w:r>
      <w:r w:rsidR="00D57BD5" w:rsidRPr="00D57BD5">
        <w:rPr>
          <w:rFonts w:ascii="Arial Narrow" w:hAnsi="Arial Narrow"/>
          <w:sz w:val="24"/>
        </w:rPr>
        <w:t xml:space="preserve">po realizaciji ulaganja </w:t>
      </w:r>
      <w:r>
        <w:rPr>
          <w:rFonts w:ascii="Arial Narrow" w:hAnsi="Arial Narrow"/>
          <w:sz w:val="24"/>
        </w:rPr>
        <w:t xml:space="preserve">na žiro račun korisnika naveden u </w:t>
      </w:r>
      <w:r w:rsidR="002D1162">
        <w:rPr>
          <w:rFonts w:ascii="Arial Narrow" w:hAnsi="Arial Narrow"/>
          <w:sz w:val="24"/>
        </w:rPr>
        <w:t>Zahtjevu za isplatu kojeg korisnik podnosi nakon realizacije ulaganja</w:t>
      </w:r>
      <w:r>
        <w:rPr>
          <w:rFonts w:ascii="Arial Narrow" w:hAnsi="Arial Narrow"/>
          <w:sz w:val="24"/>
        </w:rPr>
        <w:t>.</w:t>
      </w:r>
    </w:p>
    <w:p w14:paraId="32B8972A" w14:textId="6C6F443D" w:rsidR="00502F69" w:rsidRDefault="0029506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Kontrola provedenog ulaganja</w:t>
      </w:r>
      <w:r w:rsidR="00983033">
        <w:rPr>
          <w:rFonts w:ascii="Arial Narrow" w:hAnsi="Arial Narrow"/>
          <w:sz w:val="24"/>
        </w:rPr>
        <w:t xml:space="preserve"> na terenu u razdoblju provedbe Programa </w:t>
      </w:r>
      <w:r w:rsidR="00B16DA6">
        <w:rPr>
          <w:rFonts w:ascii="Arial Narrow" w:hAnsi="Arial Narrow"/>
          <w:sz w:val="24"/>
        </w:rPr>
        <w:t xml:space="preserve">poticanja razvoja MSP provest će se na nasumičnom uzorku od </w:t>
      </w:r>
      <w:r w:rsidR="00D57BD5">
        <w:rPr>
          <w:rFonts w:ascii="Arial Narrow" w:hAnsi="Arial Narrow"/>
          <w:sz w:val="24"/>
        </w:rPr>
        <w:t>20</w:t>
      </w:r>
      <w:r w:rsidR="00B16DA6">
        <w:rPr>
          <w:rFonts w:ascii="Arial Narrow" w:hAnsi="Arial Narrow"/>
          <w:sz w:val="24"/>
        </w:rPr>
        <w:t xml:space="preserve"> %.</w:t>
      </w:r>
    </w:p>
    <w:p w14:paraId="7175E37A" w14:textId="77777777" w:rsidR="00F97554" w:rsidRDefault="00F97554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E8BE63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080CDD60" w14:textId="5678B9EA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dokumentaciju:</w:t>
      </w:r>
    </w:p>
    <w:p w14:paraId="7095614C" w14:textId="115DCCE2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9506B">
        <w:rPr>
          <w:rFonts w:ascii="Arial Narrow" w:hAnsi="Arial Narrow"/>
          <w:sz w:val="24"/>
          <w:lang w:val="en-US"/>
        </w:rPr>
        <w:t>3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B16DA6">
        <w:rPr>
          <w:rFonts w:ascii="Arial Narrow" w:hAnsi="Arial Narrow"/>
          <w:sz w:val="24"/>
          <w:lang w:val="en-US"/>
        </w:rPr>
        <w:t>1</w:t>
      </w:r>
      <w:r w:rsidRPr="009C7C25">
        <w:rPr>
          <w:rFonts w:ascii="Arial Narrow" w:hAnsi="Arial Narrow"/>
          <w:sz w:val="24"/>
          <w:lang w:val="en-US"/>
        </w:rPr>
        <w:t>/ 201</w:t>
      </w:r>
      <w:r w:rsidR="0029506B">
        <w:rPr>
          <w:rFonts w:ascii="Arial Narrow" w:hAnsi="Arial Narrow"/>
          <w:sz w:val="24"/>
          <w:lang w:val="en-US"/>
        </w:rPr>
        <w:t>9</w:t>
      </w:r>
    </w:p>
    <w:p w14:paraId="1BCE9DB3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60848DA1" w14:textId="5F84B718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0170EF36" w14:textId="51343AEE" w:rsidR="00486E89" w:rsidRDefault="00486E89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Kopiju Rješenja o upisu u sudski, obrtni ili drugi registar </w:t>
      </w:r>
      <w:r w:rsidR="00C922E3">
        <w:rPr>
          <w:rFonts w:ascii="Arial Narrow" w:hAnsi="Arial Narrow"/>
          <w:sz w:val="24"/>
        </w:rPr>
        <w:t>neovisno o području djelatnosti prijavitelja</w:t>
      </w:r>
      <w:r w:rsidR="00702516">
        <w:rPr>
          <w:rFonts w:ascii="Arial Narrow" w:hAnsi="Arial Narrow"/>
          <w:sz w:val="24"/>
        </w:rPr>
        <w:t xml:space="preserve"> </w:t>
      </w:r>
    </w:p>
    <w:p w14:paraId="31B7784F" w14:textId="0D995EE8" w:rsidR="00C922E3" w:rsidRDefault="00C922E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Glavni projekt, građevinsku dozvolu</w:t>
      </w:r>
      <w:r w:rsidR="002A7F69">
        <w:rPr>
          <w:rFonts w:ascii="Arial Narrow" w:hAnsi="Arial Narrow"/>
          <w:sz w:val="24"/>
        </w:rPr>
        <w:t xml:space="preserve"> i troškovnik ukoliko su </w:t>
      </w:r>
      <w:r w:rsidR="005E7EED">
        <w:rPr>
          <w:rFonts w:ascii="Arial Narrow" w:hAnsi="Arial Narrow"/>
          <w:sz w:val="24"/>
        </w:rPr>
        <w:t>isti propisani važećim zakonskim propisima te prijavitelj posjeduje iste u trenutku prijave</w:t>
      </w:r>
    </w:p>
    <w:p w14:paraId="4FDAA45A" w14:textId="0C3BD9AB" w:rsidR="005E7EED" w:rsidRDefault="005E7EED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Ponude</w:t>
      </w:r>
      <w:r w:rsidR="00BA6B6A">
        <w:rPr>
          <w:rFonts w:ascii="Arial Narrow" w:hAnsi="Arial Narrow"/>
          <w:sz w:val="24"/>
        </w:rPr>
        <w:t xml:space="preserve"> za ulaganje i/ili procjenu troškova ulaganja </w:t>
      </w:r>
      <w:r w:rsidR="00F97554">
        <w:rPr>
          <w:rFonts w:ascii="Arial Narrow" w:hAnsi="Arial Narrow"/>
          <w:sz w:val="24"/>
        </w:rPr>
        <w:t>potpisanu</w:t>
      </w:r>
      <w:r w:rsidR="00BB479B">
        <w:rPr>
          <w:rFonts w:ascii="Arial Narrow" w:hAnsi="Arial Narrow"/>
          <w:sz w:val="24"/>
        </w:rPr>
        <w:t xml:space="preserve"> i ovjerenu</w:t>
      </w:r>
      <w:r w:rsidR="00BA6B6A">
        <w:rPr>
          <w:rFonts w:ascii="Arial Narrow" w:hAnsi="Arial Narrow"/>
          <w:sz w:val="24"/>
        </w:rPr>
        <w:t xml:space="preserve"> od strane </w:t>
      </w:r>
      <w:r w:rsidR="00BB479B">
        <w:rPr>
          <w:rFonts w:ascii="Arial Narrow" w:hAnsi="Arial Narrow"/>
          <w:sz w:val="24"/>
        </w:rPr>
        <w:t>ovlaš</w:t>
      </w:r>
      <w:r w:rsidR="001F049C">
        <w:rPr>
          <w:rFonts w:ascii="Arial Narrow" w:hAnsi="Arial Narrow"/>
          <w:sz w:val="24"/>
        </w:rPr>
        <w:t>tenog arhitekta</w:t>
      </w:r>
      <w:r w:rsidR="00702516">
        <w:rPr>
          <w:rFonts w:ascii="Arial Narrow" w:hAnsi="Arial Narrow"/>
          <w:sz w:val="24"/>
        </w:rPr>
        <w:t xml:space="preserve"> i/ili procjenu troškova ulaganja potpisanu od strane korisnika</w:t>
      </w:r>
    </w:p>
    <w:p w14:paraId="598734D9" w14:textId="252266C6" w:rsidR="004341EC" w:rsidRDefault="00BA6B6A" w:rsidP="004341EC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Fotodokumentacija postojećeg stanja </w:t>
      </w:r>
    </w:p>
    <w:p w14:paraId="33CD7739" w14:textId="2A0059F7" w:rsidR="004341EC" w:rsidRDefault="004341EC" w:rsidP="004341EC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Potvrdu o osposobljenosti </w:t>
      </w:r>
      <w:r w:rsidR="00AC645F">
        <w:rPr>
          <w:rFonts w:ascii="Arial Narrow" w:hAnsi="Arial Narrow"/>
          <w:sz w:val="24"/>
        </w:rPr>
        <w:t>(ukoliko se traže bodovi prema kriteriju Iskustvo u obavljanju djelatnosti)</w:t>
      </w:r>
    </w:p>
    <w:p w14:paraId="08AD079F" w14:textId="0C5A2056" w:rsidR="00AC645F" w:rsidRDefault="00AC645F" w:rsidP="004341EC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Kopiju osobne iskaznice odgovorne osobe/nositelja ili zaposlenika (ukoliko se traže bodovi prema kriteriju horizontalna načela)</w:t>
      </w:r>
    </w:p>
    <w:p w14:paraId="3556A96A" w14:textId="74331961" w:rsidR="00A361C3" w:rsidRDefault="00A361C3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7618B1B" w14:textId="049FB47D" w:rsidR="00A361C3" w:rsidRDefault="00BB479B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Nakon provedbe ulaganja, uz</w:t>
      </w:r>
      <w:r w:rsidR="00A361C3">
        <w:rPr>
          <w:rFonts w:ascii="Arial Narrow" w:hAnsi="Arial Narrow"/>
          <w:sz w:val="24"/>
        </w:rPr>
        <w:t xml:space="preserve"> zahtjev za isplatu korisnik dostavlja:</w:t>
      </w:r>
    </w:p>
    <w:p w14:paraId="63A92C10" w14:textId="77777777" w:rsidR="008B49D2" w:rsidRDefault="008B49D2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CD1B63" w14:textId="6C08A9A2" w:rsidR="00486E89" w:rsidRDefault="008B49D2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8B49D2">
        <w:rPr>
          <w:rFonts w:ascii="Arial Narrow" w:hAnsi="Arial Narrow"/>
          <w:sz w:val="24"/>
        </w:rPr>
        <w:t>Glavni projekt, građevinsku dozvolu i troškovnik</w:t>
      </w:r>
      <w:r>
        <w:rPr>
          <w:rFonts w:ascii="Arial Narrow" w:hAnsi="Arial Narrow"/>
          <w:sz w:val="24"/>
        </w:rPr>
        <w:t xml:space="preserve"> ukoliko su isti propisani važećim zakonskim propisima a nisu dostavljeni </w:t>
      </w:r>
      <w:r w:rsidR="00A77F7D">
        <w:rPr>
          <w:rFonts w:ascii="Arial Narrow" w:hAnsi="Arial Narrow"/>
          <w:sz w:val="24"/>
        </w:rPr>
        <w:t>u fazi prijave</w:t>
      </w:r>
    </w:p>
    <w:p w14:paraId="5C035BAF" w14:textId="359A589E" w:rsidR="00AC1995" w:rsidRPr="002D1162" w:rsidRDefault="00A77F7D" w:rsidP="002D1162">
      <w:pPr>
        <w:pStyle w:val="Odlomakpopisa"/>
        <w:numPr>
          <w:ilvl w:val="0"/>
          <w:numId w:val="12"/>
        </w:numPr>
        <w:rPr>
          <w:rFonts w:ascii="Arial Narrow" w:hAnsi="Arial Narrow"/>
          <w:sz w:val="24"/>
        </w:rPr>
      </w:pPr>
      <w:r w:rsidRPr="002D1162">
        <w:rPr>
          <w:rFonts w:ascii="Arial Narrow" w:hAnsi="Arial Narrow"/>
          <w:sz w:val="24"/>
        </w:rPr>
        <w:t xml:space="preserve">Račune dobavljača za </w:t>
      </w:r>
      <w:r w:rsidR="002D1162" w:rsidRPr="002D1162">
        <w:rPr>
          <w:rFonts w:ascii="Arial Narrow" w:hAnsi="Arial Narrow"/>
          <w:sz w:val="24"/>
        </w:rPr>
        <w:t xml:space="preserve">izvršene radove </w:t>
      </w:r>
      <w:r w:rsidR="002F0171" w:rsidRPr="002D1162">
        <w:rPr>
          <w:rFonts w:ascii="Arial Narrow" w:hAnsi="Arial Narrow"/>
          <w:sz w:val="24"/>
        </w:rPr>
        <w:t xml:space="preserve">i/ili </w:t>
      </w:r>
      <w:r w:rsidR="00B32E6A" w:rsidRPr="002D1162">
        <w:rPr>
          <w:rFonts w:ascii="Arial Narrow" w:hAnsi="Arial Narrow"/>
          <w:sz w:val="24"/>
        </w:rPr>
        <w:t>uplatnice</w:t>
      </w:r>
      <w:r w:rsidR="002F0171" w:rsidRPr="002D1162">
        <w:rPr>
          <w:rFonts w:ascii="Arial Narrow" w:hAnsi="Arial Narrow"/>
          <w:sz w:val="24"/>
        </w:rPr>
        <w:t xml:space="preserve"> i/ili </w:t>
      </w:r>
      <w:r w:rsidR="00B32E6A" w:rsidRPr="002D1162">
        <w:rPr>
          <w:rFonts w:ascii="Arial Narrow" w:hAnsi="Arial Narrow"/>
          <w:sz w:val="24"/>
        </w:rPr>
        <w:t>kupoprodajne Ugovore</w:t>
      </w:r>
      <w:r w:rsidR="002D1162" w:rsidRPr="002D1162">
        <w:rPr>
          <w:rFonts w:ascii="Arial Narrow" w:hAnsi="Arial Narrow"/>
          <w:sz w:val="24"/>
        </w:rPr>
        <w:t xml:space="preserve"> </w:t>
      </w:r>
      <w:r w:rsidR="002D1162">
        <w:rPr>
          <w:rFonts w:ascii="Arial Narrow" w:hAnsi="Arial Narrow"/>
          <w:sz w:val="24"/>
        </w:rPr>
        <w:t xml:space="preserve">za </w:t>
      </w:r>
      <w:r w:rsidR="002D1162" w:rsidRPr="002D1162">
        <w:rPr>
          <w:rFonts w:ascii="Arial Narrow" w:hAnsi="Arial Narrow"/>
          <w:sz w:val="24"/>
        </w:rPr>
        <w:t xml:space="preserve">izvršene radove/usluge i nabavljenu opremu </w:t>
      </w:r>
    </w:p>
    <w:p w14:paraId="25F5580E" w14:textId="795BC466" w:rsidR="001C72D2" w:rsidRDefault="00AC1995" w:rsidP="001C72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Rješenje o kategorizaciji</w:t>
      </w:r>
      <w:r w:rsidR="00C67C7A">
        <w:rPr>
          <w:rFonts w:ascii="Arial Narrow" w:hAnsi="Arial Narrow"/>
          <w:sz w:val="24"/>
        </w:rPr>
        <w:t xml:space="preserve"> objekta/smještaja</w:t>
      </w:r>
      <w:r w:rsidR="001C72D2" w:rsidRPr="001C72D2">
        <w:rPr>
          <w:rFonts w:ascii="Arial Narrow" w:hAnsi="Arial Narrow"/>
          <w:sz w:val="24"/>
        </w:rPr>
        <w:t xml:space="preserve"> </w:t>
      </w:r>
    </w:p>
    <w:p w14:paraId="3FDDD6C8" w14:textId="503FD5A5" w:rsidR="00AC1995" w:rsidRDefault="001C72D2" w:rsidP="001C72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Bankovni izvadak kao dokaz izvršenog plaćanja</w:t>
      </w:r>
    </w:p>
    <w:p w14:paraId="24C33AC8" w14:textId="43F2060F" w:rsidR="00AC1995" w:rsidRDefault="008075F3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Fotodokumentaciju </w:t>
      </w:r>
      <w:r w:rsidR="00A871DD">
        <w:rPr>
          <w:rFonts w:ascii="Arial Narrow" w:hAnsi="Arial Narrow"/>
          <w:sz w:val="24"/>
        </w:rPr>
        <w:t xml:space="preserve">provedenog </w:t>
      </w:r>
      <w:r>
        <w:rPr>
          <w:rFonts w:ascii="Arial Narrow" w:hAnsi="Arial Narrow"/>
          <w:sz w:val="24"/>
        </w:rPr>
        <w:t>ulaganja</w:t>
      </w:r>
    </w:p>
    <w:p w14:paraId="4C3E67A5" w14:textId="25E59E6E" w:rsidR="00640EB7" w:rsidRDefault="00640EB7" w:rsidP="008B49D2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Dokaz o provedenim u</w:t>
      </w:r>
      <w:r w:rsidR="00EF3819">
        <w:rPr>
          <w:rFonts w:ascii="Arial Narrow" w:hAnsi="Arial Narrow"/>
          <w:sz w:val="24"/>
        </w:rPr>
        <w:t xml:space="preserve">laganjima iz </w:t>
      </w:r>
      <w:r w:rsidR="00887670">
        <w:rPr>
          <w:rFonts w:ascii="Arial Narrow" w:hAnsi="Arial Narrow"/>
          <w:sz w:val="24"/>
        </w:rPr>
        <w:t xml:space="preserve">kategorije „MARKETING PLAN“ sukladno </w:t>
      </w:r>
      <w:r w:rsidR="00F13F9B">
        <w:rPr>
          <w:rFonts w:ascii="Arial Narrow" w:hAnsi="Arial Narrow"/>
          <w:sz w:val="24"/>
        </w:rPr>
        <w:t>dodijeljenim bodovima iz Priloga I. Bodovna lista</w:t>
      </w:r>
    </w:p>
    <w:p w14:paraId="65C7F736" w14:textId="4363C7A8" w:rsidR="00486E89" w:rsidRDefault="00486E89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ECDE89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1C60E3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4BF3C077" w14:textId="517D336D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4B2ABB4F" w14:textId="41608FF4" w:rsidR="001F5C33" w:rsidRDefault="001F5C3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07F5DB5" w14:textId="77777777" w:rsidR="001F5C33" w:rsidRDefault="001F5C3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12B856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5DA970AC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48544F6D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577D360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40F4EE5B" w14:textId="2380E980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 xml:space="preserve">Podmjera </w:t>
      </w:r>
      <w:r w:rsidR="00C67C7A">
        <w:rPr>
          <w:rFonts w:ascii="Arial Narrow" w:hAnsi="Arial Narrow"/>
          <w:sz w:val="24"/>
        </w:rPr>
        <w:t>3</w:t>
      </w:r>
      <w:r w:rsidR="00EB4D44">
        <w:rPr>
          <w:rFonts w:ascii="Arial Narrow" w:hAnsi="Arial Narrow"/>
          <w:sz w:val="24"/>
        </w:rPr>
        <w:t>.1</w:t>
      </w:r>
      <w:r w:rsidRPr="00022C3D">
        <w:rPr>
          <w:rFonts w:ascii="Arial Narrow" w:hAnsi="Arial Narrow"/>
          <w:sz w:val="24"/>
        </w:rPr>
        <w:t>»</w:t>
      </w:r>
    </w:p>
    <w:p w14:paraId="0F68E2CB" w14:textId="63A02405" w:rsidR="00D829B2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1192B1EE" w14:textId="77777777" w:rsidR="000603C3" w:rsidRPr="00022C3D" w:rsidRDefault="000603C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</w:p>
    <w:p w14:paraId="5EBA9627" w14:textId="5239818C" w:rsidR="00B07E38" w:rsidRDefault="00B07E38" w:rsidP="000603C3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  <w:r w:rsidRPr="000603C3">
        <w:rPr>
          <w:rFonts w:ascii="Arial Narrow" w:hAnsi="Arial Narrow"/>
          <w:b/>
          <w:i/>
          <w:color w:val="FF0000"/>
          <w:sz w:val="24"/>
        </w:rPr>
        <w:t>Elektronsku verziju prijavnog obrasca i Izjava te sken popratne dokumentacije korisnik treba pohraniti na svom računalu.</w:t>
      </w:r>
    </w:p>
    <w:p w14:paraId="032BBB71" w14:textId="77777777" w:rsidR="000603C3" w:rsidRPr="000603C3" w:rsidRDefault="000603C3" w:rsidP="000603C3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</w:p>
    <w:p w14:paraId="110BA694" w14:textId="77777777" w:rsidR="00EF4EB2" w:rsidRPr="00DD478A" w:rsidRDefault="00EF4EB2" w:rsidP="00EF4EB2">
      <w:pPr>
        <w:spacing w:line="276" w:lineRule="auto"/>
        <w:jc w:val="both"/>
        <w:rPr>
          <w:rFonts w:ascii="Arial Narrow" w:hAnsi="Arial Narrow"/>
          <w:sz w:val="24"/>
        </w:rPr>
      </w:pPr>
      <w:r w:rsidRPr="00DD478A"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Pr="00DD478A">
        <w:rPr>
          <w:rFonts w:ascii="Arial Narrow" w:hAnsi="Arial Narrow"/>
          <w:b/>
          <w:sz w:val="24"/>
        </w:rPr>
        <w:t>21. listopada 2019. godine</w:t>
      </w:r>
      <w:r w:rsidRPr="00DD478A">
        <w:rPr>
          <w:rFonts w:ascii="Arial Narrow" w:hAnsi="Arial Narrow"/>
          <w:sz w:val="24"/>
        </w:rPr>
        <w:t xml:space="preserve"> do </w:t>
      </w:r>
      <w:r w:rsidRPr="00DD478A">
        <w:rPr>
          <w:rFonts w:ascii="Arial Narrow" w:hAnsi="Arial Narrow"/>
          <w:b/>
          <w:sz w:val="24"/>
        </w:rPr>
        <w:t>22. studenog 2019. godine</w:t>
      </w:r>
      <w:r w:rsidRPr="00DD478A">
        <w:rPr>
          <w:rFonts w:ascii="Arial Narrow" w:hAnsi="Arial Narrow"/>
          <w:sz w:val="24"/>
        </w:rPr>
        <w:t xml:space="preserve">. </w:t>
      </w:r>
    </w:p>
    <w:p w14:paraId="0702443A" w14:textId="77777777" w:rsidR="00EF4EB2" w:rsidRPr="00A478B4" w:rsidRDefault="00EF4EB2" w:rsidP="00EF4EB2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DD478A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7784E7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3D684623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64578B0C" w14:textId="7BF2F5E6" w:rsid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B53593">
        <w:rPr>
          <w:rFonts w:ascii="Arial Narrow" w:hAnsi="Arial Narrow"/>
          <w:sz w:val="24"/>
          <w:szCs w:val="24"/>
        </w:rPr>
        <w:t>godine dana izvršiti planirano ulaganje</w:t>
      </w:r>
    </w:p>
    <w:p w14:paraId="32D08067" w14:textId="5F550316" w:rsidR="00B53593" w:rsidRDefault="002D3521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obvezuju se zadržati djelatnost za koju im je dodijeljena potpora najmanje dvije godine od dana isplate potpore male vrijednosti</w:t>
      </w:r>
    </w:p>
    <w:p w14:paraId="5B643F27" w14:textId="66161E3E" w:rsidR="00570CF9" w:rsidRPr="00EE77CA" w:rsidRDefault="00570CF9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koji po prvi put pokreću djelatnost u obvezi su se registrirati sukladno važećim zakonskim propi</w:t>
      </w:r>
      <w:r w:rsidR="007E160E">
        <w:rPr>
          <w:rFonts w:ascii="Arial Narrow" w:hAnsi="Arial Narrow"/>
          <w:sz w:val="24"/>
          <w:szCs w:val="24"/>
        </w:rPr>
        <w:t>sima</w:t>
      </w:r>
    </w:p>
    <w:bookmarkEnd w:id="2"/>
    <w:p w14:paraId="115F1E9E" w14:textId="11329EC0" w:rsidR="00D86C36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6BB04706" w14:textId="77777777" w:rsidR="0029506B" w:rsidRPr="0029506B" w:rsidRDefault="0029506B" w:rsidP="0029506B">
      <w:pPr>
        <w:jc w:val="both"/>
        <w:rPr>
          <w:rFonts w:ascii="Arial Narrow" w:hAnsi="Arial Narrow"/>
          <w:b/>
          <w:sz w:val="24"/>
          <w:szCs w:val="24"/>
        </w:rPr>
      </w:pPr>
      <w:r w:rsidRPr="0029506B">
        <w:rPr>
          <w:rFonts w:ascii="Arial Narrow" w:hAnsi="Arial Narrow"/>
          <w:b/>
          <w:sz w:val="24"/>
          <w:szCs w:val="24"/>
        </w:rPr>
        <w:lastRenderedPageBreak/>
        <w:t>Prilog 1. Bodovna lista</w:t>
      </w:r>
    </w:p>
    <w:p w14:paraId="64A1A877" w14:textId="77777777" w:rsidR="0029506B" w:rsidRPr="0029506B" w:rsidRDefault="0029506B" w:rsidP="0029506B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6936859A" w14:textId="10640ADE" w:rsidR="0029506B" w:rsidRPr="0029506B" w:rsidRDefault="0029506B" w:rsidP="00EE77C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9506B">
        <w:rPr>
          <w:rFonts w:ascii="Arial Narrow" w:hAnsi="Arial Narrow"/>
          <w:b/>
          <w:sz w:val="24"/>
          <w:szCs w:val="24"/>
          <w:u w:val="single"/>
        </w:rPr>
        <w:t>*** Unutar pojedine kategorije, moguće je ostvariti bodove za samo jedan od kriterija.</w:t>
      </w: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466A3" w14:paraId="3F7B770E" w14:textId="77777777" w:rsidTr="00357DDC">
        <w:trPr>
          <w:trHeight w:val="637"/>
        </w:trPr>
        <w:tc>
          <w:tcPr>
            <w:tcW w:w="7366" w:type="dxa"/>
            <w:vAlign w:val="center"/>
          </w:tcPr>
          <w:p w14:paraId="4264BFAE" w14:textId="5D830FFD" w:rsidR="004466A3" w:rsidRPr="004466A3" w:rsidRDefault="004466A3" w:rsidP="004466A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  <w:vAlign w:val="center"/>
          </w:tcPr>
          <w:p w14:paraId="2E1A3BF8" w14:textId="7000EC5D" w:rsidR="004466A3" w:rsidRPr="00357DDC" w:rsidRDefault="00357DDC" w:rsidP="00357DD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57DDC">
              <w:rPr>
                <w:rFonts w:ascii="Arial Narrow" w:hAnsi="Arial Narrow"/>
                <w:b/>
                <w:bCs/>
                <w:sz w:val="24"/>
                <w:szCs w:val="24"/>
              </w:rPr>
              <w:t>BROJ BODOVA</w:t>
            </w:r>
          </w:p>
        </w:tc>
      </w:tr>
      <w:tr w:rsidR="004466A3" w14:paraId="29C36D6C" w14:textId="77777777" w:rsidTr="004466A3">
        <w:tc>
          <w:tcPr>
            <w:tcW w:w="7366" w:type="dxa"/>
            <w:vAlign w:val="center"/>
          </w:tcPr>
          <w:p w14:paraId="7E932561" w14:textId="77777777" w:rsidR="004466A3" w:rsidRPr="00016D24" w:rsidRDefault="004466A3" w:rsidP="004466A3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696" w:type="dxa"/>
            <w:vAlign w:val="center"/>
          </w:tcPr>
          <w:p w14:paraId="6E0DFD83" w14:textId="6E78A731" w:rsidR="004466A3" w:rsidRPr="00DE47D9" w:rsidRDefault="004466A3" w:rsidP="004466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466A3" w14:paraId="362A23F9" w14:textId="77777777" w:rsidTr="004466A3">
        <w:tc>
          <w:tcPr>
            <w:tcW w:w="7366" w:type="dxa"/>
          </w:tcPr>
          <w:p w14:paraId="49499230" w14:textId="4F23A4AD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>a) Ulaganje u povećanje broja smještajnih jedinica i/ili kreveta i/ili uspostavu novog</w:t>
            </w:r>
            <w:r w:rsidR="0029506B">
              <w:rPr>
                <w:rFonts w:ascii="Arial Narrow" w:hAnsi="Arial Narrow"/>
              </w:rPr>
              <w:t xml:space="preserve"> smještaja</w:t>
            </w:r>
          </w:p>
        </w:tc>
        <w:tc>
          <w:tcPr>
            <w:tcW w:w="1696" w:type="dxa"/>
            <w:vAlign w:val="center"/>
          </w:tcPr>
          <w:p w14:paraId="267A1FFE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3AD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466A3" w14:paraId="50C78C6E" w14:textId="77777777" w:rsidTr="004466A3">
        <w:tc>
          <w:tcPr>
            <w:tcW w:w="7366" w:type="dxa"/>
          </w:tcPr>
          <w:p w14:paraId="09B2D2FD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>b) Povećanje standarda korištenja objekta, izgradnja te uspostava dodatnih sadržaja ili usluga bez povećanja broja smještajnih jedinica i/ili kreveta</w:t>
            </w:r>
          </w:p>
        </w:tc>
        <w:tc>
          <w:tcPr>
            <w:tcW w:w="1696" w:type="dxa"/>
            <w:vAlign w:val="center"/>
          </w:tcPr>
          <w:p w14:paraId="2C54EAFC" w14:textId="28C21A5A" w:rsidR="004466A3" w:rsidRPr="00AA3AD1" w:rsidRDefault="0029506B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3BC6053A" w14:textId="77777777" w:rsidTr="004466A3">
        <w:tc>
          <w:tcPr>
            <w:tcW w:w="7366" w:type="dxa"/>
          </w:tcPr>
          <w:p w14:paraId="24C6BE45" w14:textId="77777777" w:rsidR="004466A3" w:rsidRPr="00A578C4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A578C4">
              <w:rPr>
                <w:rFonts w:ascii="Arial Narrow" w:hAnsi="Arial Narrow"/>
                <w:b/>
              </w:rPr>
              <w:t>HORIZONTALNA NAČELA</w:t>
            </w:r>
          </w:p>
        </w:tc>
        <w:tc>
          <w:tcPr>
            <w:tcW w:w="1696" w:type="dxa"/>
          </w:tcPr>
          <w:p w14:paraId="777E1A5B" w14:textId="70231182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185C5C69" w14:textId="77777777" w:rsidTr="004466A3">
        <w:tc>
          <w:tcPr>
            <w:tcW w:w="7366" w:type="dxa"/>
          </w:tcPr>
          <w:p w14:paraId="36C358C3" w14:textId="19CA1EB6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prijavitelja ili nositelj dopunske djelatnosti je mladi poduzetnik/poljoprivrednik do navršenih 41 godina starosti</w:t>
            </w:r>
            <w:r w:rsidR="00CF274E">
              <w:rPr>
                <w:rFonts w:ascii="Arial Narrow" w:hAnsi="Arial Narrow"/>
              </w:rPr>
              <w:t xml:space="preserve"> i/</w:t>
            </w:r>
            <w:proofErr w:type="spellStart"/>
            <w:r w:rsidR="00CF274E">
              <w:rPr>
                <w:rFonts w:ascii="Arial Narrow" w:hAnsi="Arial Narrow"/>
              </w:rPr>
              <w:t>illi</w:t>
            </w:r>
            <w:proofErr w:type="spellEnd"/>
            <w:r w:rsidR="00CF274E">
              <w:rPr>
                <w:rFonts w:ascii="Arial Narrow" w:hAnsi="Arial Narrow"/>
              </w:rPr>
              <w:t xml:space="preserve"> žena poduzetnik</w:t>
            </w:r>
          </w:p>
        </w:tc>
        <w:tc>
          <w:tcPr>
            <w:tcW w:w="1696" w:type="dxa"/>
            <w:vAlign w:val="center"/>
          </w:tcPr>
          <w:p w14:paraId="7F3110BF" w14:textId="37E625CC" w:rsidR="004466A3" w:rsidRPr="00AA3AD1" w:rsidRDefault="00CF274E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289DB96F" w14:textId="77777777" w:rsidTr="004466A3">
        <w:tc>
          <w:tcPr>
            <w:tcW w:w="7366" w:type="dxa"/>
          </w:tcPr>
          <w:p w14:paraId="7D861BB6" w14:textId="77777777" w:rsidR="004466A3" w:rsidRPr="004341EC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ISKUSTVO U OBAVLJANJU DJELATNOSTI</w:t>
            </w:r>
          </w:p>
        </w:tc>
        <w:tc>
          <w:tcPr>
            <w:tcW w:w="1696" w:type="dxa"/>
          </w:tcPr>
          <w:p w14:paraId="1CE2171F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511C35B3" w14:textId="77777777" w:rsidTr="004466A3">
        <w:tc>
          <w:tcPr>
            <w:tcW w:w="7366" w:type="dxa"/>
          </w:tcPr>
          <w:p w14:paraId="45DFA181" w14:textId="545E83A1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Prijavitelj posjeduje potvrdu o osposobljenosti za obavljanje djelatnosti koja je predmet prijave </w:t>
            </w:r>
            <w:r w:rsidR="006750DF">
              <w:rPr>
                <w:rFonts w:ascii="Arial Narrow" w:hAnsi="Arial Narrow"/>
              </w:rPr>
              <w:t>ili će je ishoditi do tr</w:t>
            </w:r>
            <w:r w:rsidR="00C770DD">
              <w:rPr>
                <w:rFonts w:ascii="Arial Narrow" w:hAnsi="Arial Narrow"/>
              </w:rPr>
              <w:t>enutka podnošenja Zahtjeva za isplatu</w:t>
            </w:r>
            <w:r w:rsidR="0029506B">
              <w:rPr>
                <w:rFonts w:ascii="Arial Narrow" w:hAnsi="Arial Narrow"/>
              </w:rPr>
              <w:t xml:space="preserve"> i/ili posjeduje najmanje dvije godine iskustva u obavljanju djelatnosti pružanja smještaja</w:t>
            </w:r>
          </w:p>
        </w:tc>
        <w:tc>
          <w:tcPr>
            <w:tcW w:w="1696" w:type="dxa"/>
            <w:vAlign w:val="center"/>
          </w:tcPr>
          <w:p w14:paraId="2F43A4F6" w14:textId="77777777" w:rsidR="004466A3" w:rsidRPr="00AA3AD1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53D6DFB" w14:textId="77777777" w:rsidTr="004466A3">
        <w:tc>
          <w:tcPr>
            <w:tcW w:w="7366" w:type="dxa"/>
          </w:tcPr>
          <w:p w14:paraId="457E9524" w14:textId="77777777" w:rsidR="004466A3" w:rsidRPr="00BE736D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MARKETING PLAN</w:t>
            </w:r>
          </w:p>
        </w:tc>
        <w:tc>
          <w:tcPr>
            <w:tcW w:w="1696" w:type="dxa"/>
          </w:tcPr>
          <w:p w14:paraId="242C5ECC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1A998C05" w14:textId="77777777" w:rsidTr="004466A3">
        <w:tc>
          <w:tcPr>
            <w:tcW w:w="7366" w:type="dxa"/>
          </w:tcPr>
          <w:p w14:paraId="30B12707" w14:textId="4FA4FF73" w:rsidR="004466A3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267501">
              <w:rPr>
                <w:rFonts w:ascii="Arial Narrow" w:hAnsi="Arial Narrow"/>
              </w:rPr>
              <w:t xml:space="preserve">Aktivnosti </w:t>
            </w:r>
            <w:r w:rsidR="00A242E8">
              <w:rPr>
                <w:rFonts w:ascii="Arial Narrow" w:hAnsi="Arial Narrow"/>
              </w:rPr>
              <w:t xml:space="preserve">te troškovi </w:t>
            </w:r>
            <w:r w:rsidR="00267501">
              <w:rPr>
                <w:rFonts w:ascii="Arial Narrow" w:hAnsi="Arial Narrow"/>
              </w:rPr>
              <w:t>projekta</w:t>
            </w:r>
            <w:r w:rsidR="00A242E8">
              <w:rPr>
                <w:rFonts w:ascii="Arial Narrow" w:hAnsi="Arial Narrow"/>
              </w:rPr>
              <w:t xml:space="preserve"> uključuju i promidžbu smještajnih kapaciteta na stranim tržištima</w:t>
            </w:r>
            <w:r w:rsidR="004A3D9E">
              <w:rPr>
                <w:rFonts w:ascii="Arial Narrow" w:hAnsi="Arial Narrow"/>
              </w:rPr>
              <w:t xml:space="preserve"> (uključujući europsko tržište van granica RH)</w:t>
            </w:r>
          </w:p>
        </w:tc>
        <w:tc>
          <w:tcPr>
            <w:tcW w:w="1696" w:type="dxa"/>
            <w:vAlign w:val="center"/>
          </w:tcPr>
          <w:p w14:paraId="17330027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73B91495" w14:textId="77777777" w:rsidTr="004466A3">
        <w:trPr>
          <w:trHeight w:val="182"/>
        </w:trPr>
        <w:tc>
          <w:tcPr>
            <w:tcW w:w="7366" w:type="dxa"/>
          </w:tcPr>
          <w:p w14:paraId="2171CD81" w14:textId="77777777" w:rsidR="004466A3" w:rsidRPr="00820806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820806">
              <w:rPr>
                <w:rFonts w:ascii="Arial Narrow" w:hAnsi="Arial Narrow"/>
                <w:b/>
              </w:rPr>
              <w:t>DIVERZIFIKACIJA PONUDE</w:t>
            </w:r>
          </w:p>
        </w:tc>
        <w:tc>
          <w:tcPr>
            <w:tcW w:w="1696" w:type="dxa"/>
          </w:tcPr>
          <w:p w14:paraId="25E59605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0B87F971" w14:textId="77777777" w:rsidTr="004466A3">
        <w:tc>
          <w:tcPr>
            <w:tcW w:w="7366" w:type="dxa"/>
          </w:tcPr>
          <w:p w14:paraId="1E577F02" w14:textId="77777777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Planirano ulaganje uključuje aktivnosti izravnog ili neizravnog povezivanja turista sa drugim poljoprivrednim/turističkim i gospodarskim subjektima na području Općine Cestica</w:t>
            </w:r>
            <w:r>
              <w:rPr>
                <w:rStyle w:val="Referencafusnote"/>
                <w:rFonts w:ascii="Arial Narrow" w:hAnsi="Arial Narrow"/>
              </w:rPr>
              <w:footnoteReference w:id="1"/>
            </w:r>
          </w:p>
        </w:tc>
        <w:tc>
          <w:tcPr>
            <w:tcW w:w="1696" w:type="dxa"/>
            <w:vAlign w:val="center"/>
          </w:tcPr>
          <w:p w14:paraId="1DB03257" w14:textId="71D57853" w:rsidR="004466A3" w:rsidRPr="00AA3AD1" w:rsidRDefault="00CF274E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3372F9E" w14:textId="77777777" w:rsidTr="004466A3">
        <w:tc>
          <w:tcPr>
            <w:tcW w:w="7366" w:type="dxa"/>
          </w:tcPr>
          <w:p w14:paraId="755546FC" w14:textId="77777777" w:rsidR="004466A3" w:rsidRPr="00564A6E" w:rsidRDefault="004466A3" w:rsidP="004466A3">
            <w:pPr>
              <w:jc w:val="both"/>
              <w:rPr>
                <w:rFonts w:ascii="Arial Narrow" w:hAnsi="Arial Narrow"/>
                <w:b/>
              </w:rPr>
            </w:pPr>
            <w:r w:rsidRPr="00564A6E">
              <w:rPr>
                <w:rFonts w:ascii="Arial Narrow" w:hAnsi="Arial Narrow"/>
                <w:b/>
              </w:rPr>
              <w:t>KOMPLEKSNOST PONUDE</w:t>
            </w:r>
            <w:r>
              <w:rPr>
                <w:rFonts w:ascii="Arial Narrow" w:hAnsi="Arial Narrow"/>
                <w:b/>
              </w:rPr>
              <w:t xml:space="preserve"> SMJEŠTAJNOG OBJEKTA</w:t>
            </w:r>
          </w:p>
        </w:tc>
        <w:tc>
          <w:tcPr>
            <w:tcW w:w="1696" w:type="dxa"/>
          </w:tcPr>
          <w:p w14:paraId="63912B4E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362622EB" w14:textId="77777777" w:rsidTr="004466A3">
        <w:tc>
          <w:tcPr>
            <w:tcW w:w="7366" w:type="dxa"/>
          </w:tcPr>
          <w:p w14:paraId="072AA9E7" w14:textId="0A145FEB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Aktivnost se odnosi na ulaganja u usluge smještaja sa mogućnošću</w:t>
            </w:r>
            <w:r w:rsidR="00267501">
              <w:rPr>
                <w:rFonts w:ascii="Arial Narrow" w:hAnsi="Arial Narrow"/>
              </w:rPr>
              <w:t xml:space="preserve"> pripreme i</w:t>
            </w:r>
            <w:r>
              <w:rPr>
                <w:rFonts w:ascii="Arial Narrow" w:hAnsi="Arial Narrow"/>
              </w:rPr>
              <w:t xml:space="preserve"> </w:t>
            </w:r>
            <w:r w:rsidR="00267501">
              <w:rPr>
                <w:rFonts w:ascii="Arial Narrow" w:hAnsi="Arial Narrow"/>
              </w:rPr>
              <w:t>posluživanja</w:t>
            </w:r>
            <w:r>
              <w:rPr>
                <w:rFonts w:ascii="Arial Narrow" w:hAnsi="Arial Narrow"/>
              </w:rPr>
              <w:t xml:space="preserve"> hrane </w:t>
            </w:r>
            <w:r w:rsidR="00267501">
              <w:rPr>
                <w:rFonts w:ascii="Arial Narrow" w:hAnsi="Arial Narrow"/>
              </w:rPr>
              <w:t>te</w:t>
            </w:r>
            <w:r>
              <w:rPr>
                <w:rFonts w:ascii="Arial Narrow" w:hAnsi="Arial Narrow"/>
              </w:rPr>
              <w:t xml:space="preserve"> pića</w:t>
            </w:r>
            <w:r w:rsidR="00240E2B">
              <w:rPr>
                <w:rFonts w:ascii="Arial Narrow" w:hAnsi="Arial Narrow"/>
              </w:rPr>
              <w:t xml:space="preserve"> u objektu ili u sklopu smještajnih jedinica</w:t>
            </w:r>
            <w:r w:rsidR="00267501">
              <w:rPr>
                <w:rFonts w:ascii="Arial Narrow" w:hAnsi="Arial Narrow"/>
              </w:rPr>
              <w:t xml:space="preserve"> sukladno Pravilniku o kategorizaciji </w:t>
            </w:r>
          </w:p>
        </w:tc>
        <w:tc>
          <w:tcPr>
            <w:tcW w:w="1696" w:type="dxa"/>
            <w:vAlign w:val="center"/>
          </w:tcPr>
          <w:p w14:paraId="0AC4ACCE" w14:textId="2133DD30" w:rsidR="004466A3" w:rsidRPr="00AA3AD1" w:rsidRDefault="00CF274E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017137" w14:paraId="2C70073D" w14:textId="77777777" w:rsidTr="004466A3">
        <w:tc>
          <w:tcPr>
            <w:tcW w:w="7366" w:type="dxa"/>
          </w:tcPr>
          <w:p w14:paraId="3875EB5E" w14:textId="2401C84F" w:rsidR="00017137" w:rsidRPr="00017137" w:rsidRDefault="00017137" w:rsidP="004466A3">
            <w:pPr>
              <w:jc w:val="both"/>
              <w:rPr>
                <w:rFonts w:ascii="Arial Narrow" w:hAnsi="Arial Narrow"/>
                <w:b/>
                <w:bCs/>
              </w:rPr>
            </w:pPr>
            <w:r w:rsidRPr="00017137">
              <w:rPr>
                <w:rFonts w:ascii="Arial Narrow" w:hAnsi="Arial Narrow"/>
                <w:b/>
                <w:bCs/>
              </w:rPr>
              <w:t>DISTRIBUCIJA POTPORA</w:t>
            </w:r>
          </w:p>
        </w:tc>
        <w:tc>
          <w:tcPr>
            <w:tcW w:w="1696" w:type="dxa"/>
            <w:vAlign w:val="center"/>
          </w:tcPr>
          <w:p w14:paraId="1ED354FC" w14:textId="77777777" w:rsidR="00017137" w:rsidRDefault="00017137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7137" w14:paraId="7A905B75" w14:textId="77777777" w:rsidTr="004466A3">
        <w:tc>
          <w:tcPr>
            <w:tcW w:w="7366" w:type="dxa"/>
          </w:tcPr>
          <w:p w14:paraId="7802E3C4" w14:textId="5B4A9233" w:rsidR="00017137" w:rsidRDefault="00017137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Prijavitelj do sada nije koristio bespovratna sredstva iz ove Podmjere</w:t>
            </w:r>
          </w:p>
        </w:tc>
        <w:tc>
          <w:tcPr>
            <w:tcW w:w="1696" w:type="dxa"/>
            <w:vAlign w:val="center"/>
          </w:tcPr>
          <w:p w14:paraId="21E8C9BF" w14:textId="1F59DD90" w:rsidR="00017137" w:rsidRDefault="00D55DC5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017137" w14:paraId="447EC484" w14:textId="77777777" w:rsidTr="004466A3">
        <w:tc>
          <w:tcPr>
            <w:tcW w:w="7366" w:type="dxa"/>
          </w:tcPr>
          <w:p w14:paraId="651F6464" w14:textId="77777777" w:rsidR="00017137" w:rsidRDefault="00017137" w:rsidP="004466A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96" w:type="dxa"/>
            <w:vAlign w:val="center"/>
          </w:tcPr>
          <w:p w14:paraId="005B2A9F" w14:textId="77777777" w:rsidR="00017137" w:rsidRDefault="00017137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65BF7879" w14:textId="77777777" w:rsidTr="004466A3">
        <w:trPr>
          <w:trHeight w:val="260"/>
        </w:trPr>
        <w:tc>
          <w:tcPr>
            <w:tcW w:w="7366" w:type="dxa"/>
            <w:vAlign w:val="center"/>
          </w:tcPr>
          <w:p w14:paraId="2350CBD3" w14:textId="77777777" w:rsidR="004466A3" w:rsidRPr="0035395F" w:rsidRDefault="004466A3" w:rsidP="004466A3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DA81F23" w14:textId="67F70EFF" w:rsidR="004466A3" w:rsidRPr="0029506B" w:rsidRDefault="00D55DC5" w:rsidP="004466A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CF274E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</w:p>
        </w:tc>
      </w:tr>
    </w:tbl>
    <w:p w14:paraId="67FCBFFE" w14:textId="77777777" w:rsidR="0029506B" w:rsidRDefault="0029506B" w:rsidP="001F5C33">
      <w:pPr>
        <w:jc w:val="both"/>
        <w:rPr>
          <w:rFonts w:ascii="Arial Narrow" w:hAnsi="Arial Narrow"/>
          <w:b/>
          <w:sz w:val="24"/>
          <w:szCs w:val="24"/>
        </w:rPr>
      </w:pPr>
    </w:p>
    <w:p w14:paraId="4B341E09" w14:textId="77777777" w:rsidR="0029506B" w:rsidRDefault="0029506B" w:rsidP="001F5C33">
      <w:pPr>
        <w:jc w:val="both"/>
        <w:rPr>
          <w:rFonts w:ascii="Arial Narrow" w:hAnsi="Arial Narrow"/>
          <w:b/>
          <w:sz w:val="24"/>
          <w:szCs w:val="24"/>
        </w:rPr>
      </w:pPr>
    </w:p>
    <w:p w14:paraId="7116ED46" w14:textId="77777777" w:rsidR="0029506B" w:rsidRDefault="0029506B" w:rsidP="001F5C33">
      <w:pPr>
        <w:jc w:val="both"/>
        <w:rPr>
          <w:rFonts w:ascii="Arial Narrow" w:hAnsi="Arial Narrow"/>
          <w:b/>
          <w:sz w:val="24"/>
          <w:szCs w:val="24"/>
        </w:rPr>
      </w:pPr>
    </w:p>
    <w:p w14:paraId="79FB192E" w14:textId="77777777" w:rsidR="0029506B" w:rsidRDefault="0029506B" w:rsidP="001F5C33">
      <w:pPr>
        <w:jc w:val="both"/>
        <w:rPr>
          <w:rFonts w:ascii="Arial Narrow" w:hAnsi="Arial Narrow"/>
          <w:b/>
          <w:sz w:val="24"/>
          <w:szCs w:val="24"/>
        </w:rPr>
      </w:pPr>
    </w:p>
    <w:p w14:paraId="2B5D7E61" w14:textId="77777777" w:rsidR="0029506B" w:rsidRDefault="0029506B" w:rsidP="001F5C33">
      <w:pPr>
        <w:jc w:val="both"/>
        <w:rPr>
          <w:rFonts w:ascii="Arial Narrow" w:hAnsi="Arial Narrow"/>
          <w:b/>
          <w:sz w:val="24"/>
          <w:szCs w:val="24"/>
        </w:rPr>
      </w:pPr>
    </w:p>
    <w:p w14:paraId="14B34906" w14:textId="77777777" w:rsidR="0029506B" w:rsidRDefault="0029506B" w:rsidP="001F5C33">
      <w:pPr>
        <w:jc w:val="both"/>
        <w:rPr>
          <w:rFonts w:ascii="Arial Narrow" w:hAnsi="Arial Narrow"/>
          <w:b/>
          <w:sz w:val="24"/>
          <w:szCs w:val="24"/>
        </w:rPr>
      </w:pPr>
    </w:p>
    <w:sectPr w:rsidR="002950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BAACE" w14:textId="77777777" w:rsidR="002C78A6" w:rsidRDefault="002C78A6" w:rsidP="00194D83">
      <w:pPr>
        <w:spacing w:after="0" w:line="240" w:lineRule="auto"/>
      </w:pPr>
      <w:r>
        <w:separator/>
      </w:r>
    </w:p>
  </w:endnote>
  <w:endnote w:type="continuationSeparator" w:id="0">
    <w:p w14:paraId="7EC69847" w14:textId="77777777" w:rsidR="002C78A6" w:rsidRDefault="002C78A6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DF124" w14:textId="77777777" w:rsidR="00357DDC" w:rsidRDefault="00357DDC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A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AD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8EE28" w14:textId="77777777" w:rsidR="00357DDC" w:rsidRDefault="00357DD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7B7D" w14:textId="77777777" w:rsidR="002C78A6" w:rsidRDefault="002C78A6" w:rsidP="00194D83">
      <w:pPr>
        <w:spacing w:after="0" w:line="240" w:lineRule="auto"/>
      </w:pPr>
      <w:r>
        <w:separator/>
      </w:r>
    </w:p>
  </w:footnote>
  <w:footnote w:type="continuationSeparator" w:id="0">
    <w:p w14:paraId="2E320C5F" w14:textId="77777777" w:rsidR="002C78A6" w:rsidRDefault="002C78A6" w:rsidP="00194D83">
      <w:pPr>
        <w:spacing w:after="0" w:line="240" w:lineRule="auto"/>
      </w:pPr>
      <w:r>
        <w:continuationSeparator/>
      </w:r>
    </w:p>
  </w:footnote>
  <w:footnote w:id="1">
    <w:p w14:paraId="39F53C43" w14:textId="06D39205" w:rsidR="00357DDC" w:rsidRDefault="00357DDC" w:rsidP="004466A3">
      <w:pPr>
        <w:pStyle w:val="Tekstfusnote"/>
      </w:pPr>
      <w:r>
        <w:rPr>
          <w:rStyle w:val="Referencafusnote"/>
        </w:rPr>
        <w:footnoteRef/>
      </w:r>
      <w:r>
        <w:t xml:space="preserve"> Izravnim ili neizravnim povezivanjem turista s drugim poljoprivrednim i/ili turističkim subjektima smatra se ponuda proizvoda ili usluga drugih poljoprivrednih/turističkih subjekata turistima, držanje letaka, zajedničke prezentacije proizvoda i usluga te drugi aranžmani koji doprinose sektorskom povezivanju gospodarskih subjekata iz područja turizma i ugostiteljstva na području Općine Cestica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3A13"/>
    <w:multiLevelType w:val="hybridMultilevel"/>
    <w:tmpl w:val="43184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50A9A"/>
    <w:multiLevelType w:val="hybridMultilevel"/>
    <w:tmpl w:val="B03EACD6"/>
    <w:lvl w:ilvl="0" w:tplc="83B2EDA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33847"/>
    <w:multiLevelType w:val="hybridMultilevel"/>
    <w:tmpl w:val="820EF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11FEA"/>
    <w:rsid w:val="0001422D"/>
    <w:rsid w:val="00016D24"/>
    <w:rsid w:val="00017137"/>
    <w:rsid w:val="00022C3D"/>
    <w:rsid w:val="000325A9"/>
    <w:rsid w:val="00046BD9"/>
    <w:rsid w:val="000603C3"/>
    <w:rsid w:val="0006603D"/>
    <w:rsid w:val="000706A6"/>
    <w:rsid w:val="00075FC6"/>
    <w:rsid w:val="00091E9B"/>
    <w:rsid w:val="00095633"/>
    <w:rsid w:val="000A0544"/>
    <w:rsid w:val="000A6B9E"/>
    <w:rsid w:val="000B7062"/>
    <w:rsid w:val="000C2AA6"/>
    <w:rsid w:val="000C6784"/>
    <w:rsid w:val="000D08CE"/>
    <w:rsid w:val="000E7BE9"/>
    <w:rsid w:val="000F659A"/>
    <w:rsid w:val="001143EF"/>
    <w:rsid w:val="00116E5B"/>
    <w:rsid w:val="0012309D"/>
    <w:rsid w:val="001378AC"/>
    <w:rsid w:val="00142E13"/>
    <w:rsid w:val="00143089"/>
    <w:rsid w:val="0014516C"/>
    <w:rsid w:val="00145BE0"/>
    <w:rsid w:val="00150E6E"/>
    <w:rsid w:val="0016190D"/>
    <w:rsid w:val="00163385"/>
    <w:rsid w:val="001654E3"/>
    <w:rsid w:val="00172CE7"/>
    <w:rsid w:val="00174F46"/>
    <w:rsid w:val="00175578"/>
    <w:rsid w:val="00181E11"/>
    <w:rsid w:val="00186262"/>
    <w:rsid w:val="00190139"/>
    <w:rsid w:val="001922C1"/>
    <w:rsid w:val="00194D83"/>
    <w:rsid w:val="001C3AC6"/>
    <w:rsid w:val="001C72D2"/>
    <w:rsid w:val="001E5514"/>
    <w:rsid w:val="001E5C1D"/>
    <w:rsid w:val="001F049C"/>
    <w:rsid w:val="001F16D4"/>
    <w:rsid w:val="001F5C33"/>
    <w:rsid w:val="00206DE9"/>
    <w:rsid w:val="00210DC9"/>
    <w:rsid w:val="00212BC1"/>
    <w:rsid w:val="002161E9"/>
    <w:rsid w:val="00222BA0"/>
    <w:rsid w:val="00225275"/>
    <w:rsid w:val="00225459"/>
    <w:rsid w:val="002257C0"/>
    <w:rsid w:val="00231A4F"/>
    <w:rsid w:val="00240E2B"/>
    <w:rsid w:val="0024222B"/>
    <w:rsid w:val="00256B44"/>
    <w:rsid w:val="00257BD1"/>
    <w:rsid w:val="00264654"/>
    <w:rsid w:val="00267501"/>
    <w:rsid w:val="0028429D"/>
    <w:rsid w:val="0029506B"/>
    <w:rsid w:val="0029554C"/>
    <w:rsid w:val="002A7F69"/>
    <w:rsid w:val="002B0FA5"/>
    <w:rsid w:val="002B20BF"/>
    <w:rsid w:val="002B71BA"/>
    <w:rsid w:val="002C23F8"/>
    <w:rsid w:val="002C78A6"/>
    <w:rsid w:val="002D1162"/>
    <w:rsid w:val="002D3521"/>
    <w:rsid w:val="002D472A"/>
    <w:rsid w:val="002E5233"/>
    <w:rsid w:val="002F0171"/>
    <w:rsid w:val="002F1CD7"/>
    <w:rsid w:val="002F1F63"/>
    <w:rsid w:val="002F2E85"/>
    <w:rsid w:val="002F40AD"/>
    <w:rsid w:val="002F4984"/>
    <w:rsid w:val="002F57BF"/>
    <w:rsid w:val="003342AE"/>
    <w:rsid w:val="00335188"/>
    <w:rsid w:val="0035395F"/>
    <w:rsid w:val="003539B5"/>
    <w:rsid w:val="00353FA6"/>
    <w:rsid w:val="00356418"/>
    <w:rsid w:val="00357DDC"/>
    <w:rsid w:val="0036671C"/>
    <w:rsid w:val="00380377"/>
    <w:rsid w:val="00384B40"/>
    <w:rsid w:val="003905C0"/>
    <w:rsid w:val="0039100E"/>
    <w:rsid w:val="00392BFF"/>
    <w:rsid w:val="00396AF5"/>
    <w:rsid w:val="00396CF1"/>
    <w:rsid w:val="003B07B6"/>
    <w:rsid w:val="003B162B"/>
    <w:rsid w:val="003C1EB9"/>
    <w:rsid w:val="003C25DB"/>
    <w:rsid w:val="003C3B50"/>
    <w:rsid w:val="003C3B53"/>
    <w:rsid w:val="003D253C"/>
    <w:rsid w:val="003E681B"/>
    <w:rsid w:val="003E70EE"/>
    <w:rsid w:val="003F4342"/>
    <w:rsid w:val="00404693"/>
    <w:rsid w:val="00404697"/>
    <w:rsid w:val="0040612A"/>
    <w:rsid w:val="004341EC"/>
    <w:rsid w:val="004463CB"/>
    <w:rsid w:val="004466A3"/>
    <w:rsid w:val="004471C0"/>
    <w:rsid w:val="00460C77"/>
    <w:rsid w:val="004614F5"/>
    <w:rsid w:val="0047023E"/>
    <w:rsid w:val="00475754"/>
    <w:rsid w:val="00480951"/>
    <w:rsid w:val="00481023"/>
    <w:rsid w:val="00486E89"/>
    <w:rsid w:val="00495723"/>
    <w:rsid w:val="004A3D9E"/>
    <w:rsid w:val="004B207F"/>
    <w:rsid w:val="004B4775"/>
    <w:rsid w:val="004D0F9B"/>
    <w:rsid w:val="004F1FC4"/>
    <w:rsid w:val="004F487E"/>
    <w:rsid w:val="004F5628"/>
    <w:rsid w:val="00502F69"/>
    <w:rsid w:val="00506557"/>
    <w:rsid w:val="005144C9"/>
    <w:rsid w:val="00521493"/>
    <w:rsid w:val="00536C9C"/>
    <w:rsid w:val="00540DA3"/>
    <w:rsid w:val="00547398"/>
    <w:rsid w:val="00554308"/>
    <w:rsid w:val="00556399"/>
    <w:rsid w:val="00557F86"/>
    <w:rsid w:val="00563108"/>
    <w:rsid w:val="00564A6E"/>
    <w:rsid w:val="00564C02"/>
    <w:rsid w:val="00570CF9"/>
    <w:rsid w:val="00572A59"/>
    <w:rsid w:val="00576334"/>
    <w:rsid w:val="00576684"/>
    <w:rsid w:val="0058268C"/>
    <w:rsid w:val="005A6367"/>
    <w:rsid w:val="005B31B5"/>
    <w:rsid w:val="005C65C9"/>
    <w:rsid w:val="005D3A30"/>
    <w:rsid w:val="005D4564"/>
    <w:rsid w:val="005D79D1"/>
    <w:rsid w:val="005E1E94"/>
    <w:rsid w:val="005E3323"/>
    <w:rsid w:val="005E58F1"/>
    <w:rsid w:val="005E72AC"/>
    <w:rsid w:val="005E7EED"/>
    <w:rsid w:val="005F0225"/>
    <w:rsid w:val="005F0A20"/>
    <w:rsid w:val="005F4E84"/>
    <w:rsid w:val="00607CF7"/>
    <w:rsid w:val="006119E8"/>
    <w:rsid w:val="00612431"/>
    <w:rsid w:val="006140C9"/>
    <w:rsid w:val="006144A3"/>
    <w:rsid w:val="006213C2"/>
    <w:rsid w:val="00622C74"/>
    <w:rsid w:val="006234C0"/>
    <w:rsid w:val="00626639"/>
    <w:rsid w:val="00640EB7"/>
    <w:rsid w:val="006562F9"/>
    <w:rsid w:val="006750DF"/>
    <w:rsid w:val="00676345"/>
    <w:rsid w:val="00680082"/>
    <w:rsid w:val="00682BA2"/>
    <w:rsid w:val="0068541E"/>
    <w:rsid w:val="006877E7"/>
    <w:rsid w:val="0069192F"/>
    <w:rsid w:val="006A2950"/>
    <w:rsid w:val="006A6AEF"/>
    <w:rsid w:val="006B50E4"/>
    <w:rsid w:val="006C06BD"/>
    <w:rsid w:val="006C0B19"/>
    <w:rsid w:val="006C72A1"/>
    <w:rsid w:val="006D6694"/>
    <w:rsid w:val="006F0DF1"/>
    <w:rsid w:val="006F15ED"/>
    <w:rsid w:val="00702516"/>
    <w:rsid w:val="00704F56"/>
    <w:rsid w:val="0071020B"/>
    <w:rsid w:val="00715B96"/>
    <w:rsid w:val="00723E1B"/>
    <w:rsid w:val="00733483"/>
    <w:rsid w:val="007532AD"/>
    <w:rsid w:val="00754AA0"/>
    <w:rsid w:val="00757426"/>
    <w:rsid w:val="00761065"/>
    <w:rsid w:val="007623B1"/>
    <w:rsid w:val="00765FF8"/>
    <w:rsid w:val="00770ADC"/>
    <w:rsid w:val="007773B2"/>
    <w:rsid w:val="00781D4B"/>
    <w:rsid w:val="00782B6B"/>
    <w:rsid w:val="007847D1"/>
    <w:rsid w:val="00786119"/>
    <w:rsid w:val="007876B8"/>
    <w:rsid w:val="00791A16"/>
    <w:rsid w:val="007A003F"/>
    <w:rsid w:val="007A2725"/>
    <w:rsid w:val="007A760B"/>
    <w:rsid w:val="007B0BA9"/>
    <w:rsid w:val="007B1119"/>
    <w:rsid w:val="007B6C87"/>
    <w:rsid w:val="007C2087"/>
    <w:rsid w:val="007C411D"/>
    <w:rsid w:val="007D4EF9"/>
    <w:rsid w:val="007D5832"/>
    <w:rsid w:val="007D5D52"/>
    <w:rsid w:val="007E160E"/>
    <w:rsid w:val="007E3778"/>
    <w:rsid w:val="007F2848"/>
    <w:rsid w:val="007F3072"/>
    <w:rsid w:val="007F65E2"/>
    <w:rsid w:val="008059E6"/>
    <w:rsid w:val="00805D59"/>
    <w:rsid w:val="008075F3"/>
    <w:rsid w:val="00812B68"/>
    <w:rsid w:val="008162F7"/>
    <w:rsid w:val="00820806"/>
    <w:rsid w:val="00825F1A"/>
    <w:rsid w:val="008351AA"/>
    <w:rsid w:val="00846AB6"/>
    <w:rsid w:val="00851B06"/>
    <w:rsid w:val="0085512A"/>
    <w:rsid w:val="0085521A"/>
    <w:rsid w:val="00860D95"/>
    <w:rsid w:val="00862E3F"/>
    <w:rsid w:val="008636BA"/>
    <w:rsid w:val="008677C8"/>
    <w:rsid w:val="00871C35"/>
    <w:rsid w:val="0087436E"/>
    <w:rsid w:val="00882064"/>
    <w:rsid w:val="00887670"/>
    <w:rsid w:val="00887D2D"/>
    <w:rsid w:val="00890976"/>
    <w:rsid w:val="00890A16"/>
    <w:rsid w:val="00892343"/>
    <w:rsid w:val="00897560"/>
    <w:rsid w:val="008A231A"/>
    <w:rsid w:val="008A360C"/>
    <w:rsid w:val="008A415B"/>
    <w:rsid w:val="008B49D2"/>
    <w:rsid w:val="008C0800"/>
    <w:rsid w:val="008C6DC3"/>
    <w:rsid w:val="008D1833"/>
    <w:rsid w:val="008D6C8E"/>
    <w:rsid w:val="008E50F2"/>
    <w:rsid w:val="008E66B9"/>
    <w:rsid w:val="008F7A9A"/>
    <w:rsid w:val="00916B35"/>
    <w:rsid w:val="00924372"/>
    <w:rsid w:val="00927E2C"/>
    <w:rsid w:val="00934769"/>
    <w:rsid w:val="009467F1"/>
    <w:rsid w:val="0094790E"/>
    <w:rsid w:val="00951A26"/>
    <w:rsid w:val="00957AD5"/>
    <w:rsid w:val="00962061"/>
    <w:rsid w:val="009641C3"/>
    <w:rsid w:val="00970216"/>
    <w:rsid w:val="009779DD"/>
    <w:rsid w:val="00983033"/>
    <w:rsid w:val="0098318D"/>
    <w:rsid w:val="00983A0A"/>
    <w:rsid w:val="00994681"/>
    <w:rsid w:val="0099788F"/>
    <w:rsid w:val="009B28AA"/>
    <w:rsid w:val="009C2391"/>
    <w:rsid w:val="009C5FDD"/>
    <w:rsid w:val="009C7C25"/>
    <w:rsid w:val="009D3B5D"/>
    <w:rsid w:val="009E2552"/>
    <w:rsid w:val="009E3C83"/>
    <w:rsid w:val="009F010F"/>
    <w:rsid w:val="009F2518"/>
    <w:rsid w:val="009F4F4E"/>
    <w:rsid w:val="00A01787"/>
    <w:rsid w:val="00A030ED"/>
    <w:rsid w:val="00A1575A"/>
    <w:rsid w:val="00A17BD2"/>
    <w:rsid w:val="00A21101"/>
    <w:rsid w:val="00A242E8"/>
    <w:rsid w:val="00A3131A"/>
    <w:rsid w:val="00A361C3"/>
    <w:rsid w:val="00A476D9"/>
    <w:rsid w:val="00A5586E"/>
    <w:rsid w:val="00A578C4"/>
    <w:rsid w:val="00A72CA3"/>
    <w:rsid w:val="00A77F7D"/>
    <w:rsid w:val="00A80B55"/>
    <w:rsid w:val="00A871DD"/>
    <w:rsid w:val="00A95358"/>
    <w:rsid w:val="00A95FF6"/>
    <w:rsid w:val="00AA3AD1"/>
    <w:rsid w:val="00AB42F1"/>
    <w:rsid w:val="00AC06BD"/>
    <w:rsid w:val="00AC1995"/>
    <w:rsid w:val="00AC2A48"/>
    <w:rsid w:val="00AC645F"/>
    <w:rsid w:val="00AC7797"/>
    <w:rsid w:val="00AC7E17"/>
    <w:rsid w:val="00AD7088"/>
    <w:rsid w:val="00AE659E"/>
    <w:rsid w:val="00AF0BF2"/>
    <w:rsid w:val="00AF51DB"/>
    <w:rsid w:val="00AF6364"/>
    <w:rsid w:val="00AF746C"/>
    <w:rsid w:val="00B02D7C"/>
    <w:rsid w:val="00B06DF4"/>
    <w:rsid w:val="00B07E38"/>
    <w:rsid w:val="00B10767"/>
    <w:rsid w:val="00B14EB2"/>
    <w:rsid w:val="00B16DA6"/>
    <w:rsid w:val="00B210C6"/>
    <w:rsid w:val="00B310A3"/>
    <w:rsid w:val="00B32E6A"/>
    <w:rsid w:val="00B34FE6"/>
    <w:rsid w:val="00B5013F"/>
    <w:rsid w:val="00B521FE"/>
    <w:rsid w:val="00B53593"/>
    <w:rsid w:val="00B54FAF"/>
    <w:rsid w:val="00B560FD"/>
    <w:rsid w:val="00B60B2D"/>
    <w:rsid w:val="00B73E0D"/>
    <w:rsid w:val="00B92F1F"/>
    <w:rsid w:val="00B94F63"/>
    <w:rsid w:val="00B97A50"/>
    <w:rsid w:val="00BA4541"/>
    <w:rsid w:val="00BA69B9"/>
    <w:rsid w:val="00BA6B6A"/>
    <w:rsid w:val="00BB1318"/>
    <w:rsid w:val="00BB2FBA"/>
    <w:rsid w:val="00BB479B"/>
    <w:rsid w:val="00BB501D"/>
    <w:rsid w:val="00BC3919"/>
    <w:rsid w:val="00BC600F"/>
    <w:rsid w:val="00BE6984"/>
    <w:rsid w:val="00BE736D"/>
    <w:rsid w:val="00BF28D2"/>
    <w:rsid w:val="00C03169"/>
    <w:rsid w:val="00C042E1"/>
    <w:rsid w:val="00C12C9B"/>
    <w:rsid w:val="00C26D55"/>
    <w:rsid w:val="00C31B68"/>
    <w:rsid w:val="00C32A86"/>
    <w:rsid w:val="00C51B96"/>
    <w:rsid w:val="00C55B9B"/>
    <w:rsid w:val="00C57C31"/>
    <w:rsid w:val="00C61F72"/>
    <w:rsid w:val="00C67BCE"/>
    <w:rsid w:val="00C67C7A"/>
    <w:rsid w:val="00C7486A"/>
    <w:rsid w:val="00C770DD"/>
    <w:rsid w:val="00C807C7"/>
    <w:rsid w:val="00C86BC9"/>
    <w:rsid w:val="00C922E3"/>
    <w:rsid w:val="00C939A4"/>
    <w:rsid w:val="00CA39CF"/>
    <w:rsid w:val="00CC2882"/>
    <w:rsid w:val="00CD0B8F"/>
    <w:rsid w:val="00CD2907"/>
    <w:rsid w:val="00CD2DA4"/>
    <w:rsid w:val="00CE2943"/>
    <w:rsid w:val="00CF274E"/>
    <w:rsid w:val="00D01796"/>
    <w:rsid w:val="00D07984"/>
    <w:rsid w:val="00D12515"/>
    <w:rsid w:val="00D165CF"/>
    <w:rsid w:val="00D30D46"/>
    <w:rsid w:val="00D4042E"/>
    <w:rsid w:val="00D55DC5"/>
    <w:rsid w:val="00D57B82"/>
    <w:rsid w:val="00D57BD5"/>
    <w:rsid w:val="00D64917"/>
    <w:rsid w:val="00D6676F"/>
    <w:rsid w:val="00D74C6F"/>
    <w:rsid w:val="00D829B2"/>
    <w:rsid w:val="00D86C36"/>
    <w:rsid w:val="00DA2AD8"/>
    <w:rsid w:val="00DA300C"/>
    <w:rsid w:val="00DC101B"/>
    <w:rsid w:val="00DC4DCD"/>
    <w:rsid w:val="00DE47D9"/>
    <w:rsid w:val="00DF18B8"/>
    <w:rsid w:val="00DF5FF1"/>
    <w:rsid w:val="00DF7F8E"/>
    <w:rsid w:val="00E00EF5"/>
    <w:rsid w:val="00E0243D"/>
    <w:rsid w:val="00E03D97"/>
    <w:rsid w:val="00E043EB"/>
    <w:rsid w:val="00E11F94"/>
    <w:rsid w:val="00E13723"/>
    <w:rsid w:val="00E24590"/>
    <w:rsid w:val="00E26E4B"/>
    <w:rsid w:val="00E34A87"/>
    <w:rsid w:val="00E37E15"/>
    <w:rsid w:val="00E44DF4"/>
    <w:rsid w:val="00E50F49"/>
    <w:rsid w:val="00E65A1E"/>
    <w:rsid w:val="00E65F3B"/>
    <w:rsid w:val="00E701D6"/>
    <w:rsid w:val="00E7150E"/>
    <w:rsid w:val="00E74DF4"/>
    <w:rsid w:val="00E918C9"/>
    <w:rsid w:val="00EA5ACD"/>
    <w:rsid w:val="00EB1955"/>
    <w:rsid w:val="00EB31C2"/>
    <w:rsid w:val="00EB3539"/>
    <w:rsid w:val="00EB403A"/>
    <w:rsid w:val="00EB46EF"/>
    <w:rsid w:val="00EB4D44"/>
    <w:rsid w:val="00ED1D0E"/>
    <w:rsid w:val="00EE77CA"/>
    <w:rsid w:val="00EF1B2A"/>
    <w:rsid w:val="00EF1F85"/>
    <w:rsid w:val="00EF3819"/>
    <w:rsid w:val="00EF3C1D"/>
    <w:rsid w:val="00EF4EB2"/>
    <w:rsid w:val="00F013C2"/>
    <w:rsid w:val="00F047A2"/>
    <w:rsid w:val="00F06EFD"/>
    <w:rsid w:val="00F10807"/>
    <w:rsid w:val="00F13F9B"/>
    <w:rsid w:val="00F265B6"/>
    <w:rsid w:val="00F37539"/>
    <w:rsid w:val="00F40501"/>
    <w:rsid w:val="00F431F5"/>
    <w:rsid w:val="00F4489C"/>
    <w:rsid w:val="00F62FCE"/>
    <w:rsid w:val="00F6590A"/>
    <w:rsid w:val="00F80088"/>
    <w:rsid w:val="00F83F5A"/>
    <w:rsid w:val="00F902F2"/>
    <w:rsid w:val="00F94970"/>
    <w:rsid w:val="00F949E5"/>
    <w:rsid w:val="00F97554"/>
    <w:rsid w:val="00FA4460"/>
    <w:rsid w:val="00FA6018"/>
    <w:rsid w:val="00FB2DFB"/>
    <w:rsid w:val="00FB3C1A"/>
    <w:rsid w:val="00FC08AA"/>
    <w:rsid w:val="00FE3500"/>
    <w:rsid w:val="00FE4223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1E88-09A8-4B8A-8ED9-16DC34B6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273</cp:revision>
  <cp:lastPrinted>2019-10-17T10:18:00Z</cp:lastPrinted>
  <dcterms:created xsi:type="dcterms:W3CDTF">2018-02-06T15:51:00Z</dcterms:created>
  <dcterms:modified xsi:type="dcterms:W3CDTF">2019-10-17T10:21:00Z</dcterms:modified>
</cp:coreProperties>
</file>